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92" w:rsidRDefault="00D566A3" w:rsidP="006D0070">
      <w:pPr>
        <w:pStyle w:val="a9"/>
        <w:tabs>
          <w:tab w:val="left" w:pos="5340"/>
        </w:tabs>
        <w:spacing w:before="0" w:beforeAutospacing="0" w:after="0" w:afterAutospacing="0" w:line="276" w:lineRule="auto"/>
        <w:outlineLvl w:val="0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</w:t>
      </w:r>
      <w:r w:rsidR="006D0070">
        <w:rPr>
          <w:b/>
          <w:sz w:val="40"/>
          <w:szCs w:val="40"/>
        </w:rPr>
        <w:tab/>
      </w:r>
    </w:p>
    <w:p w:rsidR="006D0070" w:rsidRPr="006D0070" w:rsidRDefault="006D0070" w:rsidP="006D0070">
      <w:pPr>
        <w:pStyle w:val="a9"/>
        <w:tabs>
          <w:tab w:val="left" w:pos="5340"/>
        </w:tabs>
        <w:spacing w:before="0" w:beforeAutospacing="0" w:after="0" w:afterAutospacing="0" w:line="276" w:lineRule="auto"/>
        <w:outlineLvl w:val="0"/>
        <w:rPr>
          <w:b/>
          <w:sz w:val="40"/>
          <w:szCs w:val="40"/>
          <w:lang w:val="en-US"/>
        </w:rPr>
      </w:pPr>
    </w:p>
    <w:p w:rsidR="00AB1A92" w:rsidRDefault="00AB1A92" w:rsidP="00AB1A92">
      <w:pPr>
        <w:pStyle w:val="a9"/>
        <w:spacing w:before="0" w:beforeAutospacing="0" w:after="0" w:afterAutospacing="0" w:line="276" w:lineRule="auto"/>
        <w:jc w:val="center"/>
        <w:outlineLvl w:val="0"/>
        <w:rPr>
          <w:b/>
          <w:sz w:val="40"/>
          <w:szCs w:val="40"/>
        </w:rPr>
      </w:pPr>
    </w:p>
    <w:p w:rsidR="00AB1A92" w:rsidRDefault="00AB1A92" w:rsidP="00AB1A92">
      <w:pPr>
        <w:pStyle w:val="a9"/>
        <w:spacing w:before="0" w:beforeAutospacing="0" w:after="0" w:afterAutospacing="0" w:line="276" w:lineRule="auto"/>
        <w:jc w:val="center"/>
        <w:outlineLvl w:val="0"/>
      </w:pPr>
      <w:r>
        <w:rPr>
          <w:b/>
          <w:bCs/>
          <w:sz w:val="32"/>
          <w:szCs w:val="32"/>
        </w:rPr>
        <w:t>АДМИНИСТРАЦИЯ</w:t>
      </w:r>
    </w:p>
    <w:p w:rsidR="00AB1A92" w:rsidRDefault="00AB1A92" w:rsidP="00AB1A92">
      <w:pPr>
        <w:pStyle w:val="a9"/>
        <w:spacing w:before="0" w:beforeAutospacing="0" w:after="0" w:afterAutospacing="0" w:line="276" w:lineRule="auto"/>
        <w:jc w:val="center"/>
        <w:outlineLvl w:val="0"/>
      </w:pPr>
      <w:r>
        <w:rPr>
          <w:b/>
          <w:bCs/>
          <w:sz w:val="32"/>
          <w:szCs w:val="32"/>
        </w:rPr>
        <w:t>ЗАВОЛЖСКОГО СЕЛЬСКОГО ПОСЕЛЕНИЯ</w:t>
      </w:r>
    </w:p>
    <w:p w:rsidR="00AB1A92" w:rsidRPr="006D0070" w:rsidRDefault="00AB1A92" w:rsidP="00AB1A92">
      <w:pPr>
        <w:pStyle w:val="a9"/>
        <w:spacing w:before="0" w:beforeAutospacing="0" w:after="0" w:afterAutospacing="0" w:line="276" w:lineRule="auto"/>
        <w:jc w:val="center"/>
        <w:outlineLvl w:val="0"/>
      </w:pPr>
      <w:r>
        <w:rPr>
          <w:b/>
          <w:bCs/>
          <w:sz w:val="40"/>
          <w:szCs w:val="40"/>
        </w:rPr>
        <w:t>ПОСТАНОВЛЕНИЕ</w:t>
      </w:r>
    </w:p>
    <w:p w:rsidR="008B51EB" w:rsidRPr="00365BBA" w:rsidRDefault="008B51EB" w:rsidP="00AB1A92">
      <w:pPr>
        <w:tabs>
          <w:tab w:val="left" w:pos="2985"/>
        </w:tabs>
        <w:ind w:left="5040" w:hanging="5040"/>
        <w:rPr>
          <w:b/>
          <w:bCs/>
          <w:sz w:val="40"/>
          <w:szCs w:val="40"/>
        </w:rPr>
      </w:pPr>
    </w:p>
    <w:p w:rsidR="004F56BB" w:rsidRPr="00E30DC7" w:rsidRDefault="004F56BB" w:rsidP="00AB1A92">
      <w:pPr>
        <w:tabs>
          <w:tab w:val="left" w:pos="1785"/>
        </w:tabs>
      </w:pPr>
    </w:p>
    <w:p w:rsidR="008B51EB" w:rsidRPr="00E30DC7" w:rsidRDefault="001A4B45" w:rsidP="008B51EB">
      <w:pPr>
        <w:tabs>
          <w:tab w:val="left" w:pos="426"/>
        </w:tabs>
        <w:rPr>
          <w:b/>
          <w:bCs/>
          <w:sz w:val="26"/>
          <w:szCs w:val="26"/>
        </w:rPr>
      </w:pPr>
      <w:r>
        <w:rPr>
          <w:b/>
        </w:rPr>
        <w:t>05</w:t>
      </w:r>
      <w:r w:rsidR="004F56BB" w:rsidRPr="004F56BB">
        <w:rPr>
          <w:b/>
        </w:rPr>
        <w:t>.</w:t>
      </w:r>
      <w:r>
        <w:rPr>
          <w:b/>
        </w:rPr>
        <w:t>11</w:t>
      </w:r>
      <w:r w:rsidR="004F56BB">
        <w:t>.</w:t>
      </w:r>
      <w:r w:rsidR="008B51EB" w:rsidRPr="00B02BBE">
        <w:rPr>
          <w:b/>
          <w:bCs/>
          <w:sz w:val="26"/>
          <w:szCs w:val="26"/>
        </w:rPr>
        <w:t>20</w:t>
      </w:r>
      <w:r w:rsidR="004F56BB">
        <w:rPr>
          <w:b/>
          <w:bCs/>
          <w:sz w:val="26"/>
          <w:szCs w:val="26"/>
        </w:rPr>
        <w:t>1</w:t>
      </w:r>
      <w:r w:rsidR="004F56BB" w:rsidRPr="00E30DC7">
        <w:rPr>
          <w:b/>
          <w:bCs/>
          <w:sz w:val="26"/>
          <w:szCs w:val="26"/>
        </w:rPr>
        <w:t>3</w:t>
      </w:r>
      <w:r w:rsidR="008B51EB" w:rsidRPr="00B02BBE">
        <w:rPr>
          <w:b/>
          <w:bCs/>
          <w:sz w:val="26"/>
          <w:szCs w:val="26"/>
        </w:rPr>
        <w:t xml:space="preserve"> г.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 </w:t>
      </w:r>
      <w:r w:rsidR="008B51EB" w:rsidRPr="00B02BBE">
        <w:rPr>
          <w:b/>
          <w:bCs/>
          <w:sz w:val="26"/>
          <w:szCs w:val="26"/>
        </w:rPr>
        <w:t xml:space="preserve">№ </w:t>
      </w:r>
      <w:r>
        <w:rPr>
          <w:b/>
          <w:bCs/>
          <w:sz w:val="26"/>
          <w:szCs w:val="26"/>
        </w:rPr>
        <w:t>478</w:t>
      </w:r>
    </w:p>
    <w:p w:rsidR="008B51EB" w:rsidRDefault="008B51EB" w:rsidP="008B51EB">
      <w:pPr>
        <w:tabs>
          <w:tab w:val="left" w:pos="426"/>
        </w:tabs>
        <w:jc w:val="center"/>
        <w:outlineLvl w:val="3"/>
        <w:rPr>
          <w:b/>
          <w:bCs/>
          <w:sz w:val="26"/>
          <w:szCs w:val="26"/>
        </w:rPr>
      </w:pPr>
    </w:p>
    <w:p w:rsidR="00AB1A92" w:rsidRPr="00B02BBE" w:rsidRDefault="00AB1A92" w:rsidP="008B51EB">
      <w:pPr>
        <w:tabs>
          <w:tab w:val="left" w:pos="426"/>
        </w:tabs>
        <w:jc w:val="center"/>
        <w:outlineLvl w:val="3"/>
        <w:rPr>
          <w:b/>
          <w:bCs/>
          <w:sz w:val="26"/>
          <w:szCs w:val="26"/>
        </w:rPr>
      </w:pPr>
    </w:p>
    <w:p w:rsidR="008B51EB" w:rsidRPr="00B02BBE" w:rsidRDefault="008B51EB" w:rsidP="008B51EB">
      <w:pPr>
        <w:tabs>
          <w:tab w:val="left" w:pos="426"/>
        </w:tabs>
        <w:jc w:val="center"/>
        <w:outlineLvl w:val="3"/>
        <w:rPr>
          <w:b/>
          <w:bCs/>
          <w:sz w:val="26"/>
          <w:szCs w:val="26"/>
        </w:rPr>
      </w:pPr>
    </w:p>
    <w:p w:rsidR="00572092" w:rsidRPr="00B02BBE" w:rsidRDefault="00864F0A" w:rsidP="00864F0A">
      <w:p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8B51EB" w:rsidRPr="00B02BBE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</w:t>
      </w:r>
      <w:r w:rsidR="008B51EB" w:rsidRPr="00B02B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8B51EB" w:rsidRPr="00B02BBE">
        <w:rPr>
          <w:b/>
          <w:sz w:val="26"/>
          <w:szCs w:val="26"/>
        </w:rPr>
        <w:t xml:space="preserve">утверждении </w:t>
      </w:r>
      <w:r>
        <w:rPr>
          <w:b/>
          <w:sz w:val="26"/>
          <w:szCs w:val="26"/>
        </w:rPr>
        <w:t xml:space="preserve">  </w:t>
      </w:r>
      <w:r w:rsidR="008B51EB" w:rsidRPr="00B02BBE">
        <w:rPr>
          <w:b/>
          <w:sz w:val="26"/>
          <w:szCs w:val="26"/>
        </w:rPr>
        <w:t>целевой</w:t>
      </w:r>
      <w:r>
        <w:rPr>
          <w:b/>
          <w:sz w:val="26"/>
          <w:szCs w:val="26"/>
        </w:rPr>
        <w:t xml:space="preserve">  </w:t>
      </w:r>
      <w:r w:rsidR="00572092" w:rsidRPr="00B02BBE">
        <w:rPr>
          <w:b/>
          <w:sz w:val="26"/>
          <w:szCs w:val="26"/>
        </w:rPr>
        <w:t xml:space="preserve"> </w:t>
      </w:r>
      <w:r w:rsidR="008B51EB" w:rsidRPr="00B02BBE">
        <w:rPr>
          <w:b/>
          <w:sz w:val="26"/>
          <w:szCs w:val="26"/>
        </w:rPr>
        <w:t>программы</w:t>
      </w:r>
    </w:p>
    <w:p w:rsidR="00572092" w:rsidRPr="00B02BBE" w:rsidRDefault="00864F0A" w:rsidP="00864F0A">
      <w:pPr>
        <w:ind w:left="5040" w:hanging="50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«Повышение безопасности </w:t>
      </w:r>
      <w:r w:rsidR="00572092" w:rsidRPr="00B02BBE">
        <w:rPr>
          <w:b/>
          <w:sz w:val="26"/>
          <w:szCs w:val="26"/>
        </w:rPr>
        <w:t>жизнедеятельности</w:t>
      </w:r>
      <w:r>
        <w:rPr>
          <w:b/>
          <w:sz w:val="26"/>
          <w:szCs w:val="26"/>
        </w:rPr>
        <w:t xml:space="preserve">                                                          </w:t>
      </w:r>
    </w:p>
    <w:p w:rsidR="00572092" w:rsidRPr="00B02BBE" w:rsidRDefault="00331C65" w:rsidP="00864F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</w:t>
      </w:r>
      <w:r w:rsidR="00864F0A">
        <w:rPr>
          <w:b/>
          <w:sz w:val="26"/>
          <w:szCs w:val="26"/>
        </w:rPr>
        <w:t xml:space="preserve">аселения  </w:t>
      </w:r>
      <w:r w:rsidR="00572092" w:rsidRPr="00B02BBE">
        <w:rPr>
          <w:b/>
          <w:sz w:val="26"/>
          <w:szCs w:val="26"/>
        </w:rPr>
        <w:t>Заволжского</w:t>
      </w:r>
      <w:r w:rsidR="00864F0A">
        <w:rPr>
          <w:b/>
          <w:sz w:val="26"/>
          <w:szCs w:val="26"/>
        </w:rPr>
        <w:t xml:space="preserve"> </w:t>
      </w:r>
      <w:r w:rsidR="00572092" w:rsidRPr="00B02BBE">
        <w:rPr>
          <w:b/>
          <w:sz w:val="26"/>
          <w:szCs w:val="26"/>
        </w:rPr>
        <w:t xml:space="preserve"> сельского поселения</w:t>
      </w:r>
    </w:p>
    <w:p w:rsidR="00572092" w:rsidRPr="00B02BBE" w:rsidRDefault="00864F0A" w:rsidP="00864F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Ярославского  </w:t>
      </w:r>
      <w:r w:rsidR="00572092" w:rsidRPr="00B02BBE">
        <w:rPr>
          <w:b/>
          <w:sz w:val="26"/>
          <w:szCs w:val="26"/>
        </w:rPr>
        <w:t xml:space="preserve"> муниципального</w:t>
      </w:r>
      <w:r>
        <w:rPr>
          <w:b/>
          <w:sz w:val="26"/>
          <w:szCs w:val="26"/>
        </w:rPr>
        <w:t xml:space="preserve"> </w:t>
      </w:r>
      <w:r w:rsidR="00572092" w:rsidRPr="00B02BBE">
        <w:rPr>
          <w:b/>
          <w:sz w:val="26"/>
          <w:szCs w:val="26"/>
        </w:rPr>
        <w:t xml:space="preserve"> района</w:t>
      </w:r>
    </w:p>
    <w:p w:rsidR="00572092" w:rsidRPr="00B02BBE" w:rsidRDefault="00864F0A" w:rsidP="00864F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F56BB">
        <w:rPr>
          <w:b/>
          <w:sz w:val="26"/>
          <w:szCs w:val="26"/>
        </w:rPr>
        <w:t>Ярославской</w:t>
      </w:r>
      <w:r>
        <w:rPr>
          <w:b/>
          <w:sz w:val="26"/>
          <w:szCs w:val="26"/>
        </w:rPr>
        <w:t xml:space="preserve"> </w:t>
      </w:r>
      <w:r w:rsidR="004F56BB">
        <w:rPr>
          <w:b/>
          <w:sz w:val="26"/>
          <w:szCs w:val="26"/>
        </w:rPr>
        <w:t xml:space="preserve"> области</w:t>
      </w:r>
      <w:r>
        <w:rPr>
          <w:b/>
          <w:sz w:val="26"/>
          <w:szCs w:val="26"/>
        </w:rPr>
        <w:t xml:space="preserve">  </w:t>
      </w:r>
      <w:r w:rsidR="004F56BB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 </w:t>
      </w:r>
      <w:r w:rsidR="004F56BB">
        <w:rPr>
          <w:b/>
          <w:sz w:val="26"/>
          <w:szCs w:val="26"/>
        </w:rPr>
        <w:t>2014</w:t>
      </w:r>
      <w:r>
        <w:rPr>
          <w:b/>
          <w:sz w:val="26"/>
          <w:szCs w:val="26"/>
        </w:rPr>
        <w:t xml:space="preserve"> </w:t>
      </w:r>
      <w:r w:rsidR="004F56BB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 xml:space="preserve"> </w:t>
      </w:r>
      <w:r w:rsidR="004F56BB">
        <w:rPr>
          <w:b/>
          <w:sz w:val="26"/>
          <w:szCs w:val="26"/>
        </w:rPr>
        <w:t>2016</w:t>
      </w:r>
      <w:r w:rsidR="00572092" w:rsidRPr="00B02B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572092" w:rsidRPr="00B02BBE">
        <w:rPr>
          <w:b/>
          <w:sz w:val="26"/>
          <w:szCs w:val="26"/>
        </w:rPr>
        <w:t>годы»</w:t>
      </w:r>
    </w:p>
    <w:p w:rsidR="008B51EB" w:rsidRPr="00B02BBE" w:rsidRDefault="008B51EB" w:rsidP="00864F0A">
      <w:pPr>
        <w:tabs>
          <w:tab w:val="left" w:pos="426"/>
        </w:tabs>
        <w:rPr>
          <w:b/>
          <w:sz w:val="26"/>
          <w:szCs w:val="26"/>
        </w:rPr>
      </w:pPr>
    </w:p>
    <w:p w:rsidR="00AB1A92" w:rsidRPr="00B02BBE" w:rsidRDefault="00AB1A92" w:rsidP="008B51EB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1EB" w:rsidRPr="00B02BBE" w:rsidRDefault="008B51EB" w:rsidP="00E30DC7">
      <w:pPr>
        <w:tabs>
          <w:tab w:val="left" w:pos="426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BBE">
        <w:rPr>
          <w:sz w:val="26"/>
          <w:szCs w:val="26"/>
        </w:rPr>
        <w:t>В соответствии с Федеральным</w:t>
      </w:r>
      <w:r w:rsidR="00CC3E61">
        <w:rPr>
          <w:sz w:val="26"/>
          <w:szCs w:val="26"/>
        </w:rPr>
        <w:t>и закона</w:t>
      </w:r>
      <w:r w:rsidRPr="00B02BBE">
        <w:rPr>
          <w:sz w:val="26"/>
          <w:szCs w:val="26"/>
        </w:rPr>
        <w:t>м</w:t>
      </w:r>
      <w:r w:rsidR="00CC3E61">
        <w:rPr>
          <w:sz w:val="26"/>
          <w:szCs w:val="26"/>
        </w:rPr>
        <w:t xml:space="preserve">и Российской Федерации: от  06 </w:t>
      </w:r>
      <w:r w:rsidR="00CF1606">
        <w:rPr>
          <w:sz w:val="26"/>
          <w:szCs w:val="26"/>
        </w:rPr>
        <w:t xml:space="preserve">    </w:t>
      </w:r>
      <w:r w:rsidR="00CC3E61">
        <w:rPr>
          <w:sz w:val="26"/>
          <w:szCs w:val="26"/>
        </w:rPr>
        <w:t xml:space="preserve">октября </w:t>
      </w:r>
      <w:r w:rsidRPr="00B02BBE">
        <w:rPr>
          <w:sz w:val="26"/>
          <w:szCs w:val="26"/>
        </w:rPr>
        <w:t xml:space="preserve">2003 № 131-ФЗ  «Об общих принципах организации местного </w:t>
      </w:r>
      <w:r w:rsidR="00CF1606">
        <w:rPr>
          <w:sz w:val="26"/>
          <w:szCs w:val="26"/>
        </w:rPr>
        <w:t xml:space="preserve">                 </w:t>
      </w:r>
      <w:r w:rsidRPr="00B02BBE">
        <w:rPr>
          <w:sz w:val="26"/>
          <w:szCs w:val="26"/>
        </w:rPr>
        <w:t xml:space="preserve">самоуправления в Российской Федерации», </w:t>
      </w:r>
      <w:r w:rsidR="00572092" w:rsidRPr="00B02BBE">
        <w:rPr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572092" w:rsidRPr="00B02BBE">
          <w:rPr>
            <w:sz w:val="26"/>
            <w:szCs w:val="26"/>
          </w:rPr>
          <w:t>1994 г</w:t>
        </w:r>
      </w:smartTag>
      <w:r w:rsidR="00572092" w:rsidRPr="00B02BBE">
        <w:rPr>
          <w:sz w:val="26"/>
          <w:szCs w:val="26"/>
        </w:rPr>
        <w:t xml:space="preserve">. № 69-ФЗ </w:t>
      </w:r>
      <w:r w:rsidR="00CF1606">
        <w:rPr>
          <w:sz w:val="26"/>
          <w:szCs w:val="26"/>
        </w:rPr>
        <w:t xml:space="preserve">          </w:t>
      </w:r>
      <w:r w:rsidR="00572092" w:rsidRPr="00B02BBE">
        <w:rPr>
          <w:sz w:val="26"/>
          <w:szCs w:val="26"/>
        </w:rPr>
        <w:t xml:space="preserve">«О </w:t>
      </w:r>
      <w:r w:rsidR="00CF1606">
        <w:rPr>
          <w:sz w:val="26"/>
          <w:szCs w:val="26"/>
        </w:rPr>
        <w:t xml:space="preserve">  </w:t>
      </w:r>
      <w:r w:rsidR="00572092" w:rsidRPr="00B02BBE">
        <w:rPr>
          <w:sz w:val="26"/>
          <w:szCs w:val="26"/>
        </w:rPr>
        <w:t>пожарной безопасности», руководствуясь Федеральным</w:t>
      </w:r>
      <w:r w:rsidR="00CC3E61">
        <w:rPr>
          <w:sz w:val="26"/>
          <w:szCs w:val="26"/>
        </w:rPr>
        <w:t>и</w:t>
      </w:r>
      <w:r w:rsidR="00572092" w:rsidRPr="00B02BBE">
        <w:rPr>
          <w:sz w:val="26"/>
          <w:szCs w:val="26"/>
        </w:rPr>
        <w:t xml:space="preserve"> зако</w:t>
      </w:r>
      <w:r w:rsidR="00CC3E61">
        <w:rPr>
          <w:sz w:val="26"/>
          <w:szCs w:val="26"/>
        </w:rPr>
        <w:t>на</w:t>
      </w:r>
      <w:r w:rsidR="00572092" w:rsidRPr="00B02BBE">
        <w:rPr>
          <w:sz w:val="26"/>
          <w:szCs w:val="26"/>
        </w:rPr>
        <w:t>м</w:t>
      </w:r>
      <w:r w:rsidR="00CC3E61">
        <w:rPr>
          <w:sz w:val="26"/>
          <w:szCs w:val="26"/>
        </w:rPr>
        <w:t>и</w:t>
      </w:r>
      <w:r w:rsidR="00572092" w:rsidRPr="00B02BBE">
        <w:rPr>
          <w:sz w:val="26"/>
          <w:szCs w:val="26"/>
        </w:rPr>
        <w:t xml:space="preserve"> </w:t>
      </w:r>
      <w:r w:rsidR="00CF1606">
        <w:rPr>
          <w:sz w:val="26"/>
          <w:szCs w:val="26"/>
        </w:rPr>
        <w:t xml:space="preserve">            </w:t>
      </w:r>
      <w:r w:rsidR="00572092" w:rsidRPr="00B02BBE">
        <w:rPr>
          <w:sz w:val="26"/>
          <w:szCs w:val="26"/>
        </w:rPr>
        <w:t>Российской</w:t>
      </w:r>
      <w:r w:rsidR="00E30DC7">
        <w:rPr>
          <w:sz w:val="26"/>
          <w:szCs w:val="26"/>
        </w:rPr>
        <w:t xml:space="preserve">    </w:t>
      </w:r>
      <w:r w:rsidR="00572092" w:rsidRPr="00B02BBE">
        <w:rPr>
          <w:sz w:val="26"/>
          <w:szCs w:val="26"/>
        </w:rPr>
        <w:t xml:space="preserve"> Федерации</w:t>
      </w:r>
      <w:r w:rsidR="00CC3E61">
        <w:rPr>
          <w:sz w:val="26"/>
          <w:szCs w:val="26"/>
        </w:rPr>
        <w:t xml:space="preserve">: </w:t>
      </w:r>
      <w:r w:rsidR="00CC3E61" w:rsidRPr="00B02BBE">
        <w:rPr>
          <w:sz w:val="26"/>
          <w:szCs w:val="26"/>
        </w:rPr>
        <w:t>от 21 декабря 1994г. №</w:t>
      </w:r>
      <w:r w:rsidR="001506E7">
        <w:rPr>
          <w:sz w:val="26"/>
          <w:szCs w:val="26"/>
        </w:rPr>
        <w:t xml:space="preserve"> </w:t>
      </w:r>
      <w:r w:rsidR="00CC3E61" w:rsidRPr="00B02BBE">
        <w:rPr>
          <w:sz w:val="26"/>
          <w:szCs w:val="26"/>
        </w:rPr>
        <w:t xml:space="preserve">68­ФЗ </w:t>
      </w:r>
      <w:r w:rsidR="001506E7" w:rsidRPr="00B02BBE">
        <w:rPr>
          <w:sz w:val="26"/>
          <w:szCs w:val="26"/>
        </w:rPr>
        <w:t xml:space="preserve">«О защите населения и территорий от чрезвычайных ситуаций </w:t>
      </w:r>
      <w:r w:rsidR="001506E7">
        <w:rPr>
          <w:sz w:val="26"/>
          <w:szCs w:val="26"/>
        </w:rPr>
        <w:t xml:space="preserve">        </w:t>
      </w:r>
      <w:r w:rsidR="001506E7" w:rsidRPr="00B02BBE">
        <w:rPr>
          <w:sz w:val="26"/>
          <w:szCs w:val="26"/>
        </w:rPr>
        <w:t xml:space="preserve">природного и техногенного характера» </w:t>
      </w:r>
      <w:r w:rsidR="00CC3E61">
        <w:rPr>
          <w:sz w:val="26"/>
          <w:szCs w:val="26"/>
        </w:rPr>
        <w:t xml:space="preserve">                      </w:t>
      </w:r>
      <w:r w:rsidR="00CC3E61" w:rsidRPr="00B02BBE">
        <w:rPr>
          <w:sz w:val="26"/>
          <w:szCs w:val="26"/>
        </w:rPr>
        <w:t xml:space="preserve">(с изменениями от 28 октября </w:t>
      </w:r>
      <w:smartTag w:uri="urn:schemas-microsoft-com:office:smarttags" w:element="metricconverter">
        <w:smartTagPr>
          <w:attr w:name="ProductID" w:val="2002 г"/>
        </w:smartTagPr>
        <w:r w:rsidR="00CC3E61" w:rsidRPr="00B02BBE">
          <w:rPr>
            <w:sz w:val="26"/>
            <w:szCs w:val="26"/>
          </w:rPr>
          <w:t>2002 г</w:t>
        </w:r>
      </w:smartTag>
      <w:r w:rsidR="00CC3E61" w:rsidRPr="00B02BBE">
        <w:rPr>
          <w:sz w:val="26"/>
          <w:szCs w:val="26"/>
        </w:rPr>
        <w:t>. №129-Ф</w:t>
      </w:r>
      <w:r w:rsidR="00CC3E61">
        <w:rPr>
          <w:sz w:val="26"/>
          <w:szCs w:val="26"/>
        </w:rPr>
        <w:t xml:space="preserve">З),  </w:t>
      </w:r>
      <w:r w:rsidR="00A63B3F" w:rsidRPr="00B02BBE">
        <w:rPr>
          <w:sz w:val="26"/>
          <w:szCs w:val="26"/>
        </w:rPr>
        <w:t>от 12 февраля 1998г. № 28­ФЗ</w:t>
      </w:r>
      <w:r w:rsidR="00572092" w:rsidRPr="00B02BBE">
        <w:rPr>
          <w:sz w:val="26"/>
          <w:szCs w:val="26"/>
        </w:rPr>
        <w:t xml:space="preserve"> «О гражданской обороне»</w:t>
      </w:r>
      <w:r w:rsidR="001506E7" w:rsidRPr="00B02BBE">
        <w:rPr>
          <w:sz w:val="26"/>
          <w:szCs w:val="26"/>
        </w:rPr>
        <w:t xml:space="preserve"> (с изменениями от 9 октября 2002г. №128-ФЗ),   </w:t>
      </w:r>
      <w:r w:rsidR="00572092" w:rsidRPr="00B02BBE">
        <w:rPr>
          <w:sz w:val="26"/>
          <w:szCs w:val="26"/>
        </w:rPr>
        <w:t xml:space="preserve"> </w:t>
      </w:r>
      <w:r w:rsidRPr="00B02BBE">
        <w:rPr>
          <w:sz w:val="26"/>
          <w:szCs w:val="26"/>
        </w:rPr>
        <w:t xml:space="preserve">Уставом Заволжского сельского </w:t>
      </w:r>
      <w:r w:rsidR="00E30DC7">
        <w:rPr>
          <w:sz w:val="26"/>
          <w:szCs w:val="26"/>
        </w:rPr>
        <w:t xml:space="preserve">      </w:t>
      </w:r>
      <w:r w:rsidRPr="00B02BBE">
        <w:rPr>
          <w:sz w:val="26"/>
          <w:szCs w:val="26"/>
        </w:rPr>
        <w:t xml:space="preserve">поселения ЯМР ЯО, </w:t>
      </w:r>
      <w:r w:rsidR="00572092" w:rsidRPr="00B02BBE">
        <w:rPr>
          <w:sz w:val="26"/>
          <w:szCs w:val="26"/>
        </w:rPr>
        <w:t xml:space="preserve">в целях повышения пожарной безопасности населения и </w:t>
      </w:r>
      <w:r w:rsidR="001506E7">
        <w:rPr>
          <w:sz w:val="26"/>
          <w:szCs w:val="26"/>
        </w:rPr>
        <w:t xml:space="preserve"> </w:t>
      </w:r>
      <w:r w:rsidR="00572092" w:rsidRPr="00B02BBE">
        <w:rPr>
          <w:sz w:val="26"/>
          <w:szCs w:val="26"/>
        </w:rPr>
        <w:t xml:space="preserve">территории Заволжского сельского поселения, а также защите населения и территорий от чрезвычайных ситуаций природного и </w:t>
      </w:r>
      <w:r w:rsidR="00CF1606">
        <w:rPr>
          <w:sz w:val="26"/>
          <w:szCs w:val="26"/>
        </w:rPr>
        <w:t xml:space="preserve">          </w:t>
      </w:r>
      <w:r w:rsidR="00572092" w:rsidRPr="00B02BBE">
        <w:rPr>
          <w:sz w:val="26"/>
          <w:szCs w:val="26"/>
        </w:rPr>
        <w:t xml:space="preserve">техногенного характера </w:t>
      </w:r>
      <w:r w:rsidR="00E30DC7">
        <w:rPr>
          <w:sz w:val="26"/>
          <w:szCs w:val="26"/>
        </w:rPr>
        <w:t xml:space="preserve">    </w:t>
      </w:r>
      <w:r w:rsidR="00AB1A92">
        <w:rPr>
          <w:sz w:val="26"/>
          <w:szCs w:val="26"/>
        </w:rPr>
        <w:t xml:space="preserve">Администрация поселения  </w:t>
      </w:r>
      <w:r w:rsidR="00AB1A92" w:rsidRPr="00AB1A92">
        <w:rPr>
          <w:b/>
          <w:sz w:val="26"/>
          <w:szCs w:val="26"/>
        </w:rPr>
        <w:t>п о с т а н о в л я е т:</w:t>
      </w:r>
    </w:p>
    <w:p w:rsidR="008B51EB" w:rsidRPr="00B02BBE" w:rsidRDefault="008B51EB" w:rsidP="00E30DC7">
      <w:pPr>
        <w:ind w:firstLine="540"/>
        <w:jc w:val="both"/>
        <w:rPr>
          <w:sz w:val="26"/>
          <w:szCs w:val="26"/>
        </w:rPr>
      </w:pPr>
      <w:r w:rsidRPr="00B02BBE">
        <w:rPr>
          <w:sz w:val="26"/>
          <w:szCs w:val="26"/>
        </w:rPr>
        <w:t xml:space="preserve">1. Утвердить целевую программу </w:t>
      </w:r>
      <w:r w:rsidR="00572092" w:rsidRPr="00B02BBE">
        <w:rPr>
          <w:sz w:val="26"/>
          <w:szCs w:val="26"/>
        </w:rPr>
        <w:t xml:space="preserve">«Повышение безопасности </w:t>
      </w:r>
      <w:r w:rsidR="00E30DC7">
        <w:rPr>
          <w:sz w:val="26"/>
          <w:szCs w:val="26"/>
        </w:rPr>
        <w:t xml:space="preserve">                       </w:t>
      </w:r>
      <w:r w:rsidR="00572092" w:rsidRPr="00B02BBE">
        <w:rPr>
          <w:sz w:val="26"/>
          <w:szCs w:val="26"/>
        </w:rPr>
        <w:t xml:space="preserve">жизнедеятельности населения Заволжского сельского поселения Ярославского </w:t>
      </w:r>
      <w:r w:rsidR="00E30DC7">
        <w:rPr>
          <w:sz w:val="26"/>
          <w:szCs w:val="26"/>
        </w:rPr>
        <w:t xml:space="preserve">      </w:t>
      </w:r>
      <w:r w:rsidR="00572092" w:rsidRPr="00B02BBE">
        <w:rPr>
          <w:sz w:val="26"/>
          <w:szCs w:val="26"/>
        </w:rPr>
        <w:t>муниципального ра</w:t>
      </w:r>
      <w:r w:rsidR="004F56BB">
        <w:rPr>
          <w:sz w:val="26"/>
          <w:szCs w:val="26"/>
        </w:rPr>
        <w:t>йона Ярославской области на 2014-2016</w:t>
      </w:r>
      <w:r w:rsidR="00572092" w:rsidRPr="00B02BBE">
        <w:rPr>
          <w:sz w:val="26"/>
          <w:szCs w:val="26"/>
        </w:rPr>
        <w:t xml:space="preserve"> годы» </w:t>
      </w:r>
      <w:r w:rsidRPr="00B02BBE">
        <w:rPr>
          <w:sz w:val="26"/>
          <w:szCs w:val="26"/>
        </w:rPr>
        <w:t>(приложение).</w:t>
      </w:r>
    </w:p>
    <w:p w:rsidR="008B51EB" w:rsidRPr="00B02BBE" w:rsidRDefault="008B51EB" w:rsidP="00E30DC7">
      <w:pPr>
        <w:tabs>
          <w:tab w:val="left" w:pos="426"/>
        </w:tabs>
        <w:ind w:firstLine="540"/>
        <w:jc w:val="both"/>
        <w:rPr>
          <w:sz w:val="26"/>
          <w:szCs w:val="26"/>
        </w:rPr>
      </w:pPr>
      <w:r w:rsidRPr="00B02BBE">
        <w:rPr>
          <w:sz w:val="26"/>
          <w:szCs w:val="26"/>
        </w:rPr>
        <w:t xml:space="preserve">2. Администрации Заволжского сельского поселения предусмотреть </w:t>
      </w:r>
      <w:r w:rsidR="00E30DC7">
        <w:rPr>
          <w:sz w:val="26"/>
          <w:szCs w:val="26"/>
        </w:rPr>
        <w:t xml:space="preserve">           </w:t>
      </w:r>
      <w:r w:rsidRPr="00B02BBE">
        <w:rPr>
          <w:sz w:val="26"/>
          <w:szCs w:val="26"/>
        </w:rPr>
        <w:t xml:space="preserve">финансирование мероприятий целевой программы в </w:t>
      </w:r>
      <w:r w:rsidR="00CC3E61">
        <w:rPr>
          <w:sz w:val="26"/>
          <w:szCs w:val="26"/>
        </w:rPr>
        <w:t>бюджете</w:t>
      </w:r>
      <w:r w:rsidRPr="00B02BBE">
        <w:rPr>
          <w:sz w:val="26"/>
          <w:szCs w:val="26"/>
        </w:rPr>
        <w:t xml:space="preserve"> Заволжского </w:t>
      </w:r>
      <w:r w:rsidR="00CF1606">
        <w:rPr>
          <w:sz w:val="26"/>
          <w:szCs w:val="26"/>
        </w:rPr>
        <w:t xml:space="preserve">      </w:t>
      </w:r>
      <w:r w:rsidRPr="00B02BBE">
        <w:rPr>
          <w:sz w:val="26"/>
          <w:szCs w:val="26"/>
        </w:rPr>
        <w:t>сельского посел</w:t>
      </w:r>
      <w:r w:rsidR="004F56BB">
        <w:rPr>
          <w:sz w:val="26"/>
          <w:szCs w:val="26"/>
        </w:rPr>
        <w:t>ен</w:t>
      </w:r>
      <w:r w:rsidR="00CF1606">
        <w:rPr>
          <w:sz w:val="26"/>
          <w:szCs w:val="26"/>
        </w:rPr>
        <w:t>ия на 201</w:t>
      </w:r>
      <w:r w:rsidR="004F56BB">
        <w:rPr>
          <w:sz w:val="26"/>
          <w:szCs w:val="26"/>
        </w:rPr>
        <w:t>4 - 2016</w:t>
      </w:r>
      <w:r w:rsidRPr="00B02BBE">
        <w:rPr>
          <w:sz w:val="26"/>
          <w:szCs w:val="26"/>
        </w:rPr>
        <w:t xml:space="preserve"> годы.</w:t>
      </w:r>
    </w:p>
    <w:p w:rsidR="008B51EB" w:rsidRPr="00B02BBE" w:rsidRDefault="008B51EB" w:rsidP="00E30DC7">
      <w:pPr>
        <w:tabs>
          <w:tab w:val="left" w:pos="426"/>
        </w:tabs>
        <w:ind w:firstLine="540"/>
        <w:jc w:val="both"/>
        <w:rPr>
          <w:sz w:val="26"/>
          <w:szCs w:val="26"/>
        </w:rPr>
      </w:pPr>
      <w:r w:rsidRPr="00B02BBE">
        <w:rPr>
          <w:sz w:val="26"/>
          <w:szCs w:val="26"/>
        </w:rPr>
        <w:t>3. Обнародов</w:t>
      </w:r>
      <w:r w:rsidR="00AB1A92">
        <w:rPr>
          <w:sz w:val="26"/>
          <w:szCs w:val="26"/>
        </w:rPr>
        <w:t>ать данное постановление</w:t>
      </w:r>
      <w:r w:rsidRPr="00B02BBE">
        <w:rPr>
          <w:sz w:val="26"/>
          <w:szCs w:val="26"/>
        </w:rPr>
        <w:t xml:space="preserve">  путем размещения на </w:t>
      </w:r>
      <w:r w:rsidR="00CF1606">
        <w:rPr>
          <w:sz w:val="26"/>
          <w:szCs w:val="26"/>
        </w:rPr>
        <w:t xml:space="preserve">                      </w:t>
      </w:r>
      <w:r w:rsidRPr="00B02BBE">
        <w:rPr>
          <w:sz w:val="26"/>
          <w:szCs w:val="26"/>
        </w:rPr>
        <w:t>информационных стен</w:t>
      </w:r>
      <w:r w:rsidR="00AB1A92">
        <w:rPr>
          <w:sz w:val="26"/>
          <w:szCs w:val="26"/>
        </w:rPr>
        <w:t>дах в сельских округах.</w:t>
      </w:r>
      <w:r w:rsidRPr="00B02BBE">
        <w:rPr>
          <w:sz w:val="26"/>
          <w:szCs w:val="26"/>
        </w:rPr>
        <w:t xml:space="preserve"> </w:t>
      </w:r>
    </w:p>
    <w:p w:rsidR="008B51EB" w:rsidRPr="00B02BBE" w:rsidRDefault="008B51EB" w:rsidP="00E30DC7">
      <w:pPr>
        <w:tabs>
          <w:tab w:val="left" w:pos="426"/>
        </w:tabs>
        <w:ind w:firstLine="540"/>
        <w:jc w:val="both"/>
        <w:rPr>
          <w:sz w:val="26"/>
          <w:szCs w:val="26"/>
        </w:rPr>
      </w:pPr>
      <w:r w:rsidRPr="00B02BBE">
        <w:rPr>
          <w:sz w:val="26"/>
          <w:szCs w:val="26"/>
        </w:rPr>
        <w:t>4. Ко</w:t>
      </w:r>
      <w:r w:rsidR="00AB1A92">
        <w:rPr>
          <w:sz w:val="26"/>
          <w:szCs w:val="26"/>
        </w:rPr>
        <w:t xml:space="preserve">нтроль за исполнением </w:t>
      </w:r>
      <w:r w:rsidRPr="00B02BBE">
        <w:rPr>
          <w:sz w:val="26"/>
          <w:szCs w:val="26"/>
        </w:rPr>
        <w:t xml:space="preserve"> </w:t>
      </w:r>
      <w:r w:rsidR="00AB1A92">
        <w:rPr>
          <w:sz w:val="26"/>
          <w:szCs w:val="26"/>
        </w:rPr>
        <w:t xml:space="preserve">постановления </w:t>
      </w:r>
      <w:r w:rsidRPr="00B02BBE">
        <w:rPr>
          <w:sz w:val="26"/>
          <w:szCs w:val="26"/>
        </w:rPr>
        <w:t xml:space="preserve">возложить на </w:t>
      </w:r>
      <w:r w:rsidR="004C3CC6">
        <w:rPr>
          <w:sz w:val="26"/>
          <w:szCs w:val="26"/>
        </w:rPr>
        <w:t xml:space="preserve">заместителя </w:t>
      </w:r>
      <w:r w:rsidRPr="00B02BBE">
        <w:rPr>
          <w:sz w:val="26"/>
          <w:szCs w:val="26"/>
        </w:rPr>
        <w:t>Глав</w:t>
      </w:r>
      <w:r w:rsidR="004C3CC6">
        <w:rPr>
          <w:sz w:val="26"/>
          <w:szCs w:val="26"/>
        </w:rPr>
        <w:t xml:space="preserve">ы Администрации </w:t>
      </w:r>
      <w:r w:rsidRPr="00B02BBE">
        <w:rPr>
          <w:sz w:val="26"/>
          <w:szCs w:val="26"/>
        </w:rPr>
        <w:t xml:space="preserve"> Заволжского сельского поселения </w:t>
      </w:r>
      <w:r w:rsidR="00AB1A92">
        <w:rPr>
          <w:sz w:val="26"/>
          <w:szCs w:val="26"/>
        </w:rPr>
        <w:t>(Поройская</w:t>
      </w:r>
      <w:r w:rsidR="004C3CC6">
        <w:rPr>
          <w:sz w:val="26"/>
          <w:szCs w:val="26"/>
        </w:rPr>
        <w:t xml:space="preserve"> М.А.</w:t>
      </w:r>
      <w:r w:rsidR="00AB1A92">
        <w:rPr>
          <w:sz w:val="26"/>
          <w:szCs w:val="26"/>
        </w:rPr>
        <w:t>).</w:t>
      </w:r>
    </w:p>
    <w:p w:rsidR="008B51EB" w:rsidRPr="00B02BBE" w:rsidRDefault="00AB1A92" w:rsidP="00E30DC7">
      <w:pPr>
        <w:tabs>
          <w:tab w:val="left" w:pos="42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 Постановление </w:t>
      </w:r>
      <w:r w:rsidR="008B51EB" w:rsidRPr="00B02BBE">
        <w:rPr>
          <w:sz w:val="26"/>
          <w:szCs w:val="26"/>
        </w:rPr>
        <w:t xml:space="preserve"> вступает в силу с </w:t>
      </w:r>
      <w:r>
        <w:rPr>
          <w:sz w:val="26"/>
          <w:szCs w:val="26"/>
        </w:rPr>
        <w:t>момента</w:t>
      </w:r>
      <w:r w:rsidR="008B51EB" w:rsidRPr="00B02BBE">
        <w:rPr>
          <w:sz w:val="26"/>
          <w:szCs w:val="26"/>
        </w:rPr>
        <w:t xml:space="preserve"> подписания.</w:t>
      </w:r>
    </w:p>
    <w:p w:rsidR="008B51EB" w:rsidRDefault="008B51EB" w:rsidP="00E30DC7">
      <w:pPr>
        <w:tabs>
          <w:tab w:val="left" w:pos="426"/>
        </w:tabs>
        <w:ind w:firstLine="540"/>
        <w:jc w:val="both"/>
        <w:rPr>
          <w:sz w:val="26"/>
          <w:szCs w:val="26"/>
        </w:rPr>
      </w:pPr>
    </w:p>
    <w:p w:rsidR="004C3CC6" w:rsidRDefault="004C3CC6" w:rsidP="008B51EB">
      <w:pPr>
        <w:tabs>
          <w:tab w:val="left" w:pos="426"/>
        </w:tabs>
        <w:jc w:val="both"/>
        <w:rPr>
          <w:sz w:val="26"/>
          <w:szCs w:val="26"/>
        </w:rPr>
      </w:pPr>
    </w:p>
    <w:p w:rsidR="008B51EB" w:rsidRPr="00B02BBE" w:rsidRDefault="008B51EB" w:rsidP="008B51EB">
      <w:pPr>
        <w:tabs>
          <w:tab w:val="left" w:pos="426"/>
        </w:tabs>
        <w:jc w:val="both"/>
        <w:rPr>
          <w:sz w:val="26"/>
          <w:szCs w:val="26"/>
        </w:rPr>
      </w:pPr>
      <w:r w:rsidRPr="00B02BBE">
        <w:rPr>
          <w:sz w:val="26"/>
          <w:szCs w:val="26"/>
        </w:rPr>
        <w:t xml:space="preserve">Глава Заволжского </w:t>
      </w:r>
    </w:p>
    <w:p w:rsidR="00DA5BF4" w:rsidRPr="00AB1A92" w:rsidRDefault="008B51EB" w:rsidP="00AB1A92">
      <w:pPr>
        <w:tabs>
          <w:tab w:val="left" w:pos="426"/>
        </w:tabs>
        <w:jc w:val="both"/>
        <w:rPr>
          <w:sz w:val="26"/>
          <w:szCs w:val="26"/>
        </w:rPr>
      </w:pPr>
      <w:r w:rsidRPr="00B02BBE">
        <w:rPr>
          <w:sz w:val="26"/>
          <w:szCs w:val="26"/>
        </w:rPr>
        <w:t xml:space="preserve">сельского поселения                                                                 </w:t>
      </w:r>
      <w:r w:rsidR="004C3CC6">
        <w:rPr>
          <w:sz w:val="26"/>
          <w:szCs w:val="26"/>
        </w:rPr>
        <w:t xml:space="preserve">          </w:t>
      </w:r>
      <w:r w:rsidR="00AB1A92">
        <w:rPr>
          <w:sz w:val="26"/>
          <w:szCs w:val="26"/>
        </w:rPr>
        <w:t xml:space="preserve">      Н. И. Ашастина</w:t>
      </w:r>
    </w:p>
    <w:p w:rsidR="00AB1A92" w:rsidRPr="00DA4203" w:rsidRDefault="00AB1A92" w:rsidP="004C3CC6">
      <w:pPr>
        <w:ind w:left="5040"/>
        <w:jc w:val="right"/>
        <w:rPr>
          <w:sz w:val="26"/>
          <w:szCs w:val="26"/>
        </w:rPr>
      </w:pPr>
    </w:p>
    <w:p w:rsidR="006D0070" w:rsidRPr="00C03674" w:rsidRDefault="006D0070" w:rsidP="00C01D2C">
      <w:pPr>
        <w:ind w:left="5040"/>
        <w:jc w:val="center"/>
        <w:rPr>
          <w:sz w:val="26"/>
          <w:szCs w:val="26"/>
        </w:rPr>
      </w:pPr>
    </w:p>
    <w:p w:rsidR="00C01D2C" w:rsidRDefault="00C01D2C" w:rsidP="00C01D2C">
      <w:pPr>
        <w:ind w:left="50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01D2C" w:rsidRDefault="00AB1A92" w:rsidP="00C01D2C">
      <w:pPr>
        <w:ind w:left="504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от 05.11.2013 №</w:t>
      </w:r>
      <w:r w:rsidR="00C01D2C">
        <w:rPr>
          <w:sz w:val="26"/>
          <w:szCs w:val="26"/>
        </w:rPr>
        <w:t>478         Администрации Заволжского</w:t>
      </w:r>
    </w:p>
    <w:p w:rsidR="00C01D2C" w:rsidRPr="00DA4203" w:rsidRDefault="00C01D2C" w:rsidP="00C01D2C">
      <w:pPr>
        <w:ind w:left="5040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E72E99" w:rsidRPr="00DA4203" w:rsidRDefault="00E72E99" w:rsidP="00C01D2C">
      <w:pPr>
        <w:ind w:left="5040"/>
        <w:jc w:val="both"/>
        <w:rPr>
          <w:sz w:val="26"/>
          <w:szCs w:val="26"/>
        </w:rPr>
      </w:pPr>
    </w:p>
    <w:p w:rsidR="00E72E99" w:rsidRPr="00DA4203" w:rsidRDefault="00E72E99" w:rsidP="00DA5BF4">
      <w:pPr>
        <w:ind w:left="5040"/>
        <w:rPr>
          <w:sz w:val="26"/>
          <w:szCs w:val="26"/>
        </w:rPr>
      </w:pPr>
    </w:p>
    <w:p w:rsidR="00E72E99" w:rsidRPr="00DA4203" w:rsidRDefault="00E72E99" w:rsidP="00DA5BF4">
      <w:pPr>
        <w:ind w:left="5040"/>
        <w:rPr>
          <w:sz w:val="26"/>
          <w:szCs w:val="26"/>
        </w:rPr>
      </w:pPr>
    </w:p>
    <w:p w:rsidR="00E72E99" w:rsidRPr="00DA4203" w:rsidRDefault="00E72E99" w:rsidP="00DA5BF4">
      <w:pPr>
        <w:ind w:left="5040"/>
        <w:rPr>
          <w:sz w:val="26"/>
          <w:szCs w:val="26"/>
        </w:rPr>
      </w:pPr>
    </w:p>
    <w:p w:rsidR="005E2058" w:rsidRPr="00DA4203" w:rsidRDefault="005E2058" w:rsidP="00DA5BF4">
      <w:pPr>
        <w:ind w:left="5040"/>
        <w:rPr>
          <w:sz w:val="26"/>
          <w:szCs w:val="26"/>
        </w:rPr>
      </w:pPr>
    </w:p>
    <w:p w:rsidR="005E2058" w:rsidRPr="00DA4203" w:rsidRDefault="005E2058" w:rsidP="00DA5BF4">
      <w:pPr>
        <w:ind w:left="5040"/>
        <w:rPr>
          <w:sz w:val="26"/>
          <w:szCs w:val="26"/>
        </w:rPr>
      </w:pPr>
    </w:p>
    <w:p w:rsidR="005E2058" w:rsidRPr="00DA4203" w:rsidRDefault="005E2058" w:rsidP="00DA5BF4">
      <w:pPr>
        <w:ind w:left="5040"/>
        <w:rPr>
          <w:sz w:val="26"/>
          <w:szCs w:val="26"/>
        </w:rPr>
      </w:pPr>
    </w:p>
    <w:p w:rsidR="005E2058" w:rsidRPr="00DA4203" w:rsidRDefault="005E2058" w:rsidP="00DA5BF4">
      <w:pPr>
        <w:ind w:left="5040"/>
        <w:rPr>
          <w:sz w:val="26"/>
          <w:szCs w:val="26"/>
        </w:rPr>
      </w:pPr>
    </w:p>
    <w:p w:rsidR="00E72E99" w:rsidRPr="00C03674" w:rsidRDefault="00E72E99" w:rsidP="00DA5BF4">
      <w:pPr>
        <w:ind w:left="5040"/>
        <w:rPr>
          <w:sz w:val="26"/>
          <w:szCs w:val="26"/>
        </w:rPr>
      </w:pPr>
    </w:p>
    <w:p w:rsidR="006D0070" w:rsidRPr="00C03674" w:rsidRDefault="006D0070" w:rsidP="00DA5BF4">
      <w:pPr>
        <w:ind w:left="5040"/>
        <w:rPr>
          <w:sz w:val="26"/>
          <w:szCs w:val="26"/>
        </w:rPr>
      </w:pPr>
    </w:p>
    <w:p w:rsidR="006D0070" w:rsidRPr="00C03674" w:rsidRDefault="006D0070" w:rsidP="00DA5BF4">
      <w:pPr>
        <w:ind w:left="5040"/>
        <w:rPr>
          <w:sz w:val="26"/>
          <w:szCs w:val="26"/>
        </w:rPr>
      </w:pPr>
    </w:p>
    <w:p w:rsidR="006D0070" w:rsidRPr="00C03674" w:rsidRDefault="006D0070" w:rsidP="00DA5BF4">
      <w:pPr>
        <w:ind w:left="5040"/>
        <w:rPr>
          <w:sz w:val="26"/>
          <w:szCs w:val="26"/>
        </w:rPr>
      </w:pPr>
    </w:p>
    <w:p w:rsidR="006D0070" w:rsidRPr="00C03674" w:rsidRDefault="006D0070" w:rsidP="00DA5BF4">
      <w:pPr>
        <w:ind w:left="5040"/>
        <w:rPr>
          <w:sz w:val="26"/>
          <w:szCs w:val="26"/>
        </w:rPr>
      </w:pPr>
    </w:p>
    <w:p w:rsidR="006D0070" w:rsidRPr="00C03674" w:rsidRDefault="006D0070" w:rsidP="00DA5BF4">
      <w:pPr>
        <w:ind w:left="5040"/>
        <w:rPr>
          <w:sz w:val="26"/>
          <w:szCs w:val="26"/>
        </w:rPr>
      </w:pPr>
    </w:p>
    <w:p w:rsidR="006D0070" w:rsidRPr="00C03674" w:rsidRDefault="006D0070" w:rsidP="00DA5BF4">
      <w:pPr>
        <w:ind w:left="5040"/>
        <w:rPr>
          <w:sz w:val="26"/>
          <w:szCs w:val="26"/>
        </w:rPr>
      </w:pPr>
    </w:p>
    <w:p w:rsidR="006D0070" w:rsidRPr="00C03674" w:rsidRDefault="006D0070" w:rsidP="00DA5BF4">
      <w:pPr>
        <w:ind w:left="5040"/>
        <w:rPr>
          <w:sz w:val="26"/>
          <w:szCs w:val="26"/>
        </w:rPr>
      </w:pPr>
    </w:p>
    <w:p w:rsidR="00DA5BF4" w:rsidRPr="00DA4203" w:rsidRDefault="00DA5BF4" w:rsidP="00DA5BF4">
      <w:pPr>
        <w:ind w:left="5040"/>
        <w:rPr>
          <w:sz w:val="26"/>
          <w:szCs w:val="26"/>
        </w:rPr>
      </w:pPr>
    </w:p>
    <w:p w:rsidR="00DA5BF4" w:rsidRPr="00DA4203" w:rsidRDefault="00DA5BF4" w:rsidP="00DA5BF4">
      <w:pPr>
        <w:jc w:val="center"/>
        <w:rPr>
          <w:b/>
          <w:sz w:val="26"/>
          <w:szCs w:val="26"/>
        </w:rPr>
      </w:pPr>
      <w:r w:rsidRPr="00DA4203">
        <w:rPr>
          <w:b/>
          <w:sz w:val="26"/>
          <w:szCs w:val="26"/>
        </w:rPr>
        <w:t>Целевая программа</w:t>
      </w:r>
    </w:p>
    <w:p w:rsidR="00DA5BF4" w:rsidRPr="00DA4203" w:rsidRDefault="007013AB" w:rsidP="00DA5BF4">
      <w:pPr>
        <w:jc w:val="center"/>
        <w:rPr>
          <w:b/>
          <w:sz w:val="26"/>
          <w:szCs w:val="26"/>
        </w:rPr>
      </w:pPr>
      <w:r w:rsidRPr="00DA4203">
        <w:rPr>
          <w:b/>
          <w:sz w:val="26"/>
          <w:szCs w:val="26"/>
        </w:rPr>
        <w:t>«</w:t>
      </w:r>
      <w:r w:rsidR="00DA5BF4" w:rsidRPr="00DA4203">
        <w:rPr>
          <w:b/>
          <w:sz w:val="26"/>
          <w:szCs w:val="26"/>
        </w:rPr>
        <w:t>Повышение безопасности жизнедеятельности населения</w:t>
      </w:r>
    </w:p>
    <w:p w:rsidR="00DA5BF4" w:rsidRPr="00DA4203" w:rsidRDefault="00E72E99" w:rsidP="00DA5BF4">
      <w:pPr>
        <w:jc w:val="center"/>
        <w:rPr>
          <w:b/>
          <w:sz w:val="26"/>
          <w:szCs w:val="26"/>
        </w:rPr>
      </w:pPr>
      <w:r w:rsidRPr="00DA4203">
        <w:rPr>
          <w:b/>
          <w:sz w:val="26"/>
          <w:szCs w:val="26"/>
        </w:rPr>
        <w:t xml:space="preserve">Заволжского </w:t>
      </w:r>
      <w:r w:rsidR="00DA5BF4" w:rsidRPr="00DA4203">
        <w:rPr>
          <w:b/>
          <w:sz w:val="26"/>
          <w:szCs w:val="26"/>
        </w:rPr>
        <w:t>сельского поселения Ярославского муниципального района</w:t>
      </w:r>
    </w:p>
    <w:p w:rsidR="00DA5BF4" w:rsidRPr="00DA4203" w:rsidRDefault="004F56BB" w:rsidP="00DA5B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Ярославской области на 2014 – 2016</w:t>
      </w:r>
      <w:r w:rsidR="00DA5BF4" w:rsidRPr="00DA4203">
        <w:rPr>
          <w:b/>
          <w:sz w:val="26"/>
          <w:szCs w:val="26"/>
        </w:rPr>
        <w:t xml:space="preserve"> годы</w:t>
      </w:r>
      <w:r w:rsidR="007013AB" w:rsidRPr="00DA4203">
        <w:rPr>
          <w:b/>
          <w:sz w:val="26"/>
          <w:szCs w:val="26"/>
        </w:rPr>
        <w:t>»</w:t>
      </w: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CF1606" w:rsidRDefault="00CF1606" w:rsidP="00DA5BF4">
      <w:pPr>
        <w:jc w:val="center"/>
        <w:rPr>
          <w:b/>
        </w:rPr>
      </w:pPr>
    </w:p>
    <w:p w:rsidR="00DA5BF4" w:rsidRDefault="00DA5BF4" w:rsidP="00DA5BF4">
      <w:pPr>
        <w:jc w:val="center"/>
        <w:rPr>
          <w:b/>
        </w:rPr>
      </w:pPr>
    </w:p>
    <w:p w:rsidR="00A57EAA" w:rsidRPr="006D0070" w:rsidRDefault="00A57EAA" w:rsidP="00A57EAA">
      <w:pPr>
        <w:rPr>
          <w:b/>
          <w:lang w:val="en-US"/>
        </w:rPr>
      </w:pPr>
    </w:p>
    <w:p w:rsidR="00DA5BF4" w:rsidRDefault="00DA5BF4" w:rsidP="00DA5BF4">
      <w:pPr>
        <w:jc w:val="center"/>
        <w:rPr>
          <w:b/>
        </w:rPr>
      </w:pPr>
    </w:p>
    <w:p w:rsidR="00CF1606" w:rsidRDefault="00CF1606" w:rsidP="00DA5BF4">
      <w:pPr>
        <w:jc w:val="center"/>
        <w:rPr>
          <w:b/>
        </w:rPr>
      </w:pPr>
    </w:p>
    <w:p w:rsidR="00CF1606" w:rsidRDefault="00CF1606" w:rsidP="00DA5BF4">
      <w:pPr>
        <w:jc w:val="center"/>
        <w:rPr>
          <w:b/>
        </w:rPr>
      </w:pPr>
    </w:p>
    <w:p w:rsidR="00DA5BF4" w:rsidRDefault="00DA5BF4" w:rsidP="00DA5BF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Паспорт программы</w:t>
      </w:r>
    </w:p>
    <w:p w:rsidR="0059799D" w:rsidRDefault="0059799D" w:rsidP="0059799D">
      <w:pPr>
        <w:ind w:left="720"/>
        <w:rPr>
          <w:b/>
        </w:rPr>
      </w:pPr>
    </w:p>
    <w:p w:rsidR="00CF1606" w:rsidRDefault="00CF1606" w:rsidP="0059799D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46"/>
      </w:tblGrid>
      <w:tr w:rsidR="00465614" w:rsidTr="00864F0A">
        <w:trPr>
          <w:trHeight w:val="810"/>
        </w:trPr>
        <w:tc>
          <w:tcPr>
            <w:tcW w:w="2518" w:type="dxa"/>
          </w:tcPr>
          <w:p w:rsidR="00465614" w:rsidRDefault="00465614" w:rsidP="005955FC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465614" w:rsidRDefault="00465614" w:rsidP="005955FC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6" w:type="dxa"/>
          </w:tcPr>
          <w:p w:rsidR="00465614" w:rsidRPr="00465614" w:rsidRDefault="00465614" w:rsidP="005955FC">
            <w:pPr>
              <w:jc w:val="both"/>
            </w:pPr>
            <w:r w:rsidRPr="00465614">
              <w:t>Повышение безопасности жизнедеятельности населения</w:t>
            </w:r>
          </w:p>
          <w:p w:rsidR="005F023D" w:rsidRDefault="00E72E99" w:rsidP="00CF1606">
            <w:pPr>
              <w:jc w:val="both"/>
            </w:pPr>
            <w:r>
              <w:t>Заволжског</w:t>
            </w:r>
            <w:r w:rsidR="00465614" w:rsidRPr="00465614">
              <w:t xml:space="preserve">о сельского поселения Ярославского </w:t>
            </w:r>
            <w:r w:rsidR="00CF1606">
              <w:t xml:space="preserve">                      </w:t>
            </w:r>
            <w:r w:rsidR="00465614" w:rsidRPr="00465614">
              <w:t>муниципального района</w:t>
            </w:r>
            <w:r w:rsidR="00465614">
              <w:t xml:space="preserve"> </w:t>
            </w:r>
            <w:r w:rsidR="004F56BB">
              <w:t>Ярославской области на 2014 – 2016</w:t>
            </w:r>
            <w:r w:rsidR="00465614" w:rsidRPr="00465614">
              <w:t xml:space="preserve"> </w:t>
            </w:r>
            <w:r w:rsidR="00CF1606">
              <w:t xml:space="preserve"> годы</w:t>
            </w:r>
          </w:p>
        </w:tc>
      </w:tr>
      <w:tr w:rsidR="00725A40" w:rsidTr="00864F0A">
        <w:trPr>
          <w:trHeight w:val="675"/>
        </w:trPr>
        <w:tc>
          <w:tcPr>
            <w:tcW w:w="2518" w:type="dxa"/>
            <w:vMerge w:val="restart"/>
          </w:tcPr>
          <w:p w:rsidR="00725A40" w:rsidRDefault="00725A40" w:rsidP="005955FC">
            <w:pPr>
              <w:jc w:val="both"/>
              <w:rPr>
                <w:b/>
              </w:rPr>
            </w:pPr>
            <w:r>
              <w:rPr>
                <w:b/>
              </w:rPr>
              <w:t>Наименование по</w:t>
            </w:r>
            <w:r>
              <w:rPr>
                <w:b/>
              </w:rPr>
              <w:t>д</w:t>
            </w:r>
            <w:r>
              <w:rPr>
                <w:b/>
              </w:rPr>
              <w:t>программ</w:t>
            </w:r>
          </w:p>
        </w:tc>
        <w:tc>
          <w:tcPr>
            <w:tcW w:w="6946" w:type="dxa"/>
          </w:tcPr>
          <w:p w:rsidR="00725A40" w:rsidRPr="00465614" w:rsidRDefault="00725A40" w:rsidP="005955FC">
            <w:pPr>
              <w:jc w:val="both"/>
            </w:pPr>
            <w:r>
              <w:t xml:space="preserve">1. Снижение рисков и смягчение последствий чрезвычайных </w:t>
            </w:r>
            <w:r w:rsidR="00E30DC7">
              <w:t xml:space="preserve">    </w:t>
            </w:r>
            <w:r>
              <w:t>ситуаций природного и техногенного характера.</w:t>
            </w:r>
          </w:p>
        </w:tc>
      </w:tr>
      <w:tr w:rsidR="00725A40" w:rsidTr="00864F0A">
        <w:trPr>
          <w:trHeight w:val="420"/>
        </w:trPr>
        <w:tc>
          <w:tcPr>
            <w:tcW w:w="2518" w:type="dxa"/>
            <w:vMerge/>
          </w:tcPr>
          <w:p w:rsidR="00725A40" w:rsidRDefault="00725A40" w:rsidP="005955FC">
            <w:pPr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725A40" w:rsidRDefault="00725A40" w:rsidP="005955FC">
            <w:pPr>
              <w:jc w:val="both"/>
            </w:pPr>
            <w:r>
              <w:t>2. Пожарная безопасность</w:t>
            </w:r>
          </w:p>
        </w:tc>
      </w:tr>
      <w:tr w:rsidR="00465614" w:rsidTr="00864F0A">
        <w:tc>
          <w:tcPr>
            <w:tcW w:w="2518" w:type="dxa"/>
          </w:tcPr>
          <w:p w:rsidR="00465614" w:rsidRDefault="00465614" w:rsidP="005955FC">
            <w:pPr>
              <w:jc w:val="both"/>
              <w:rPr>
                <w:b/>
              </w:rPr>
            </w:pPr>
            <w:r>
              <w:rPr>
                <w:b/>
              </w:rPr>
              <w:t>Основание</w:t>
            </w:r>
            <w:r w:rsidR="005955FC">
              <w:rPr>
                <w:b/>
              </w:rPr>
              <w:t xml:space="preserve">           </w:t>
            </w:r>
            <w:r>
              <w:rPr>
                <w:b/>
              </w:rPr>
              <w:t xml:space="preserve"> разработки </w:t>
            </w:r>
            <w:r w:rsidR="005955FC">
              <w:rPr>
                <w:b/>
              </w:rPr>
              <w:t xml:space="preserve">        </w:t>
            </w:r>
            <w:r>
              <w:rPr>
                <w:b/>
              </w:rPr>
              <w:t>Программы</w:t>
            </w:r>
          </w:p>
        </w:tc>
        <w:tc>
          <w:tcPr>
            <w:tcW w:w="6946" w:type="dxa"/>
          </w:tcPr>
          <w:p w:rsidR="00465614" w:rsidRDefault="009A0682" w:rsidP="005955FC">
            <w:pPr>
              <w:jc w:val="both"/>
            </w:pPr>
            <w:r>
              <w:t>Федеральные</w:t>
            </w:r>
            <w:r w:rsidR="00465614">
              <w:t xml:space="preserve"> закон</w:t>
            </w:r>
            <w:r>
              <w:t>ы</w:t>
            </w:r>
            <w:r w:rsidR="00465614">
              <w:t xml:space="preserve"> Российской Федерации</w:t>
            </w:r>
            <w:r>
              <w:t xml:space="preserve">: от 21 декабря 1994г. №68­ФЗ </w:t>
            </w:r>
            <w:r w:rsidRPr="009A0682">
              <w:t xml:space="preserve">             </w:t>
            </w:r>
            <w:r w:rsidRPr="00E30DC7">
              <w:t xml:space="preserve">     </w:t>
            </w:r>
            <w:r w:rsidR="007013AB">
              <w:t>«</w:t>
            </w:r>
            <w:r w:rsidR="00465614">
              <w:t xml:space="preserve">О защите населения и территорий от чрезвычайных ситуаций природного и </w:t>
            </w:r>
            <w:r w:rsidR="00E30DC7" w:rsidRPr="00E30DC7">
              <w:t xml:space="preserve">           </w:t>
            </w:r>
            <w:r w:rsidR="00465614">
              <w:t xml:space="preserve">техногенного </w:t>
            </w:r>
            <w:r w:rsidR="00CF1606">
              <w:t xml:space="preserve">     </w:t>
            </w:r>
            <w:r w:rsidR="00465614">
              <w:t>характера</w:t>
            </w:r>
            <w:r w:rsidR="007013AB">
              <w:t>»</w:t>
            </w:r>
            <w:r w:rsidR="00E30DC7">
              <w:t xml:space="preserve"> (</w:t>
            </w:r>
            <w:r w:rsidR="00465614">
              <w:t xml:space="preserve">с </w:t>
            </w:r>
            <w:r w:rsidR="00E30DC7" w:rsidRPr="00E30DC7">
              <w:t xml:space="preserve">     </w:t>
            </w:r>
            <w:r w:rsidR="00465614">
              <w:t xml:space="preserve">изменениями от 28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465614">
                <w:t>2002 г</w:t>
              </w:r>
            </w:smartTag>
            <w:r>
              <w:t>. №129-ФЗ), от 12 февраля 1998г. № 28­ФЗ</w:t>
            </w:r>
          </w:p>
          <w:p w:rsidR="00465614" w:rsidRDefault="00465614" w:rsidP="005955FC">
            <w:pPr>
              <w:jc w:val="both"/>
            </w:pPr>
            <w:r>
              <w:t xml:space="preserve"> </w:t>
            </w:r>
            <w:r w:rsidR="007013AB">
              <w:t>«</w:t>
            </w:r>
            <w:r>
              <w:t xml:space="preserve">О гражданской </w:t>
            </w:r>
            <w:r w:rsidR="00E30DC7" w:rsidRPr="00E30DC7">
              <w:t xml:space="preserve">  </w:t>
            </w:r>
            <w:r>
              <w:t>обороне</w:t>
            </w:r>
            <w:r w:rsidR="007013AB">
              <w:t>»</w:t>
            </w:r>
            <w:r>
              <w:t xml:space="preserve"> (с изменениями от 9 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 №128-ФЗ).</w:t>
            </w:r>
          </w:p>
          <w:p w:rsidR="00465614" w:rsidRDefault="00465614" w:rsidP="005955FC">
            <w:pPr>
              <w:jc w:val="both"/>
            </w:pPr>
            <w:r>
              <w:t xml:space="preserve">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 xml:space="preserve">. № 69-ФЗ </w:t>
            </w:r>
            <w:r w:rsidR="007013AB">
              <w:t>«</w:t>
            </w:r>
            <w:r>
              <w:t>О пожарной безопасности</w:t>
            </w:r>
            <w:r w:rsidR="007013AB">
              <w:t>»</w:t>
            </w:r>
          </w:p>
        </w:tc>
      </w:tr>
      <w:tr w:rsidR="007013AB" w:rsidTr="00864F0A">
        <w:tc>
          <w:tcPr>
            <w:tcW w:w="2518" w:type="dxa"/>
          </w:tcPr>
          <w:p w:rsidR="007013AB" w:rsidRDefault="00864F0A" w:rsidP="005955FC">
            <w:pPr>
              <w:jc w:val="both"/>
              <w:rPr>
                <w:b/>
              </w:rPr>
            </w:pPr>
            <w:r>
              <w:rPr>
                <w:b/>
              </w:rPr>
              <w:t xml:space="preserve"> Р</w:t>
            </w:r>
            <w:r w:rsidR="007013AB">
              <w:rPr>
                <w:b/>
              </w:rPr>
              <w:t xml:space="preserve">азработчики </w:t>
            </w:r>
            <w:r w:rsidR="005955FC">
              <w:rPr>
                <w:b/>
              </w:rPr>
              <w:t xml:space="preserve"> </w:t>
            </w:r>
          </w:p>
          <w:p w:rsidR="005955FC" w:rsidRDefault="005955FC" w:rsidP="005955FC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6" w:type="dxa"/>
          </w:tcPr>
          <w:p w:rsidR="007013AB" w:rsidRDefault="00864F0A" w:rsidP="005955FC">
            <w:pPr>
              <w:jc w:val="both"/>
            </w:pPr>
            <w:r>
              <w:t>Администрация Заволжского сельского поселения</w:t>
            </w:r>
          </w:p>
        </w:tc>
      </w:tr>
      <w:tr w:rsidR="00465614" w:rsidTr="00864F0A">
        <w:tc>
          <w:tcPr>
            <w:tcW w:w="2518" w:type="dxa"/>
          </w:tcPr>
          <w:p w:rsidR="00465614" w:rsidRDefault="00465614" w:rsidP="005955FC">
            <w:pPr>
              <w:jc w:val="both"/>
              <w:rPr>
                <w:b/>
              </w:rPr>
            </w:pPr>
            <w:r>
              <w:rPr>
                <w:b/>
              </w:rPr>
              <w:t xml:space="preserve">Цель и задачи </w:t>
            </w:r>
          </w:p>
          <w:p w:rsidR="00465614" w:rsidRDefault="00465614" w:rsidP="005955FC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6" w:type="dxa"/>
          </w:tcPr>
          <w:p w:rsidR="00465614" w:rsidRDefault="00465614" w:rsidP="005955FC">
            <w:pPr>
              <w:numPr>
                <w:ilvl w:val="0"/>
                <w:numId w:val="2"/>
              </w:numPr>
              <w:jc w:val="both"/>
            </w:pPr>
            <w:r>
              <w:t>совершенствование системы предупреждения и ликвидации</w:t>
            </w:r>
            <w:r w:rsidR="000757F1">
              <w:t xml:space="preserve"> чрезвычайных ситуаций природного и техногенного </w:t>
            </w:r>
            <w:r w:rsidR="00CF1606">
              <w:t xml:space="preserve">          </w:t>
            </w:r>
            <w:r w:rsidR="000757F1">
              <w:t xml:space="preserve">характера </w:t>
            </w:r>
            <w:r w:rsidR="00DA4203">
              <w:t>А</w:t>
            </w:r>
            <w:r w:rsidR="000757F1">
              <w:t xml:space="preserve">дминистрации </w:t>
            </w:r>
            <w:r w:rsidR="00A57EAA">
              <w:t>Заволжского</w:t>
            </w:r>
            <w:r w:rsidR="000757F1">
              <w:t xml:space="preserve"> СП ЯМР ЯО;</w:t>
            </w:r>
          </w:p>
          <w:p w:rsidR="000757F1" w:rsidRDefault="000757F1" w:rsidP="005955FC">
            <w:pPr>
              <w:numPr>
                <w:ilvl w:val="0"/>
                <w:numId w:val="2"/>
              </w:numPr>
              <w:jc w:val="both"/>
            </w:pPr>
            <w:r>
              <w:t>предоставление услуг по оказанию помощи всем категориям граждан при возникновении пожаров и ЧС;</w:t>
            </w:r>
          </w:p>
          <w:p w:rsidR="00465614" w:rsidRDefault="00465614" w:rsidP="005955FC">
            <w:pPr>
              <w:numPr>
                <w:ilvl w:val="0"/>
                <w:numId w:val="2"/>
              </w:numPr>
              <w:jc w:val="both"/>
            </w:pPr>
            <w:r>
              <w:t xml:space="preserve">создание условий для участия граждан в обеспечении </w:t>
            </w:r>
            <w:r w:rsidR="00E30DC7" w:rsidRPr="00E30DC7">
              <w:t xml:space="preserve">        </w:t>
            </w:r>
            <w:r>
              <w:t>первичных мер пожарной безопасности в иных формах;</w:t>
            </w:r>
          </w:p>
          <w:p w:rsidR="00465614" w:rsidRDefault="00465614" w:rsidP="005955FC">
            <w:pPr>
              <w:numPr>
                <w:ilvl w:val="0"/>
                <w:numId w:val="2"/>
              </w:numPr>
              <w:jc w:val="both"/>
            </w:pPr>
            <w:r>
              <w:t>оснащени</w:t>
            </w:r>
            <w:r w:rsidR="00DA4203">
              <w:t>е</w:t>
            </w:r>
            <w:r>
              <w:t xml:space="preserve"> территорий общего пользования первичными средствами тушения пожаров и противопожарным </w:t>
            </w:r>
            <w:r w:rsidR="00E30DC7" w:rsidRPr="00E30DC7">
              <w:t xml:space="preserve">               </w:t>
            </w:r>
            <w:r>
              <w:t>инвентарем;</w:t>
            </w:r>
          </w:p>
          <w:p w:rsidR="00465614" w:rsidRDefault="00465614" w:rsidP="005955FC">
            <w:pPr>
              <w:numPr>
                <w:ilvl w:val="0"/>
                <w:numId w:val="2"/>
              </w:numPr>
              <w:jc w:val="both"/>
            </w:pPr>
            <w:r>
              <w:t xml:space="preserve">организация и принятие мер по оповещению населения о </w:t>
            </w:r>
            <w:r w:rsidR="00E30DC7" w:rsidRPr="00E30DC7">
              <w:t xml:space="preserve">    </w:t>
            </w:r>
            <w:r>
              <w:t>пожаре</w:t>
            </w:r>
            <w:r w:rsidR="009A0682" w:rsidRPr="009A0682">
              <w:t xml:space="preserve"> </w:t>
            </w:r>
            <w:r w:rsidR="009A0682">
              <w:t>и других чрезвычайных ситуаций.</w:t>
            </w:r>
          </w:p>
        </w:tc>
      </w:tr>
      <w:tr w:rsidR="00465614" w:rsidTr="00864F0A">
        <w:tc>
          <w:tcPr>
            <w:tcW w:w="2518" w:type="dxa"/>
          </w:tcPr>
          <w:p w:rsidR="00465614" w:rsidRDefault="005955FC" w:rsidP="005955FC">
            <w:pPr>
              <w:jc w:val="both"/>
              <w:rPr>
                <w:b/>
              </w:rPr>
            </w:pPr>
            <w:r>
              <w:rPr>
                <w:b/>
              </w:rPr>
              <w:t>Сроки и этапы   реализации         Программы</w:t>
            </w:r>
          </w:p>
          <w:p w:rsidR="005955FC" w:rsidRDefault="005955FC" w:rsidP="005955FC">
            <w:pPr>
              <w:jc w:val="both"/>
              <w:rPr>
                <w:b/>
              </w:rPr>
            </w:pPr>
            <w:r>
              <w:rPr>
                <w:b/>
              </w:rPr>
              <w:t>(подпрограммы)</w:t>
            </w:r>
          </w:p>
        </w:tc>
        <w:tc>
          <w:tcPr>
            <w:tcW w:w="6946" w:type="dxa"/>
          </w:tcPr>
          <w:p w:rsidR="00465614" w:rsidRDefault="004F56BB" w:rsidP="005955FC">
            <w:pPr>
              <w:jc w:val="both"/>
            </w:pPr>
            <w:r>
              <w:t>2014 – 2016</w:t>
            </w:r>
            <w:r w:rsidR="00465614">
              <w:t xml:space="preserve"> годы</w:t>
            </w:r>
          </w:p>
        </w:tc>
      </w:tr>
      <w:tr w:rsidR="00465614" w:rsidTr="00864F0A">
        <w:tc>
          <w:tcPr>
            <w:tcW w:w="2518" w:type="dxa"/>
          </w:tcPr>
          <w:p w:rsidR="00465614" w:rsidRPr="00B3611C" w:rsidRDefault="00B3611C" w:rsidP="005955FC">
            <w:pPr>
              <w:jc w:val="both"/>
              <w:rPr>
                <w:b/>
              </w:rPr>
            </w:pPr>
            <w:r>
              <w:rPr>
                <w:b/>
              </w:rPr>
              <w:t xml:space="preserve">Исполнитель </w:t>
            </w:r>
            <w:r w:rsidR="005955FC">
              <w:rPr>
                <w:b/>
              </w:rPr>
              <w:t xml:space="preserve">         </w:t>
            </w:r>
            <w:r>
              <w:rPr>
                <w:b/>
              </w:rPr>
              <w:t xml:space="preserve">основных </w:t>
            </w:r>
            <w:r w:rsidR="005955FC">
              <w:rPr>
                <w:b/>
              </w:rPr>
              <w:t xml:space="preserve">             </w:t>
            </w:r>
            <w:r>
              <w:rPr>
                <w:b/>
              </w:rPr>
              <w:t>мероприятий</w:t>
            </w:r>
          </w:p>
        </w:tc>
        <w:tc>
          <w:tcPr>
            <w:tcW w:w="6946" w:type="dxa"/>
          </w:tcPr>
          <w:p w:rsidR="00465614" w:rsidRDefault="004F56BB" w:rsidP="005955FC">
            <w:pPr>
              <w:jc w:val="both"/>
            </w:pPr>
            <w:r>
              <w:t>Старший специалист МУ БИХВ Карханов В.А. т.94-05-68</w:t>
            </w:r>
          </w:p>
        </w:tc>
      </w:tr>
      <w:tr w:rsidR="00B3611C" w:rsidTr="00864F0A">
        <w:tc>
          <w:tcPr>
            <w:tcW w:w="2518" w:type="dxa"/>
          </w:tcPr>
          <w:p w:rsidR="00B3611C" w:rsidRDefault="00B3611C" w:rsidP="005955FC">
            <w:pPr>
              <w:jc w:val="both"/>
              <w:rPr>
                <w:b/>
              </w:rPr>
            </w:pPr>
            <w:r>
              <w:rPr>
                <w:b/>
              </w:rPr>
              <w:t>Объемы и источн</w:t>
            </w:r>
            <w:r>
              <w:rPr>
                <w:b/>
              </w:rPr>
              <w:t>и</w:t>
            </w:r>
            <w:r>
              <w:rPr>
                <w:b/>
              </w:rPr>
              <w:t>ки финансирования Программы</w:t>
            </w:r>
          </w:p>
        </w:tc>
        <w:tc>
          <w:tcPr>
            <w:tcW w:w="6946" w:type="dxa"/>
          </w:tcPr>
          <w:p w:rsidR="00B3611C" w:rsidRDefault="00B3611C" w:rsidP="005955FC">
            <w:pPr>
              <w:numPr>
                <w:ilvl w:val="0"/>
                <w:numId w:val="2"/>
              </w:numPr>
              <w:jc w:val="both"/>
            </w:pPr>
            <w:r>
              <w:t xml:space="preserve">всего </w:t>
            </w:r>
            <w:r w:rsidR="00141F51">
              <w:t>980</w:t>
            </w:r>
            <w:r>
              <w:t xml:space="preserve"> тысяч рублей, из них:</w:t>
            </w:r>
          </w:p>
          <w:p w:rsidR="00B3611C" w:rsidRDefault="00B3611C" w:rsidP="005955FC">
            <w:pPr>
              <w:jc w:val="both"/>
            </w:pPr>
            <w:r>
              <w:t xml:space="preserve">средства местного бюджета – </w:t>
            </w:r>
            <w:r w:rsidR="00141F51">
              <w:t>980</w:t>
            </w:r>
            <w:r>
              <w:t xml:space="preserve"> тыс. рублей.</w:t>
            </w:r>
          </w:p>
          <w:p w:rsidR="00864F0A" w:rsidRDefault="00864F0A" w:rsidP="005955FC">
            <w:pPr>
              <w:jc w:val="both"/>
            </w:pPr>
            <w:r>
              <w:t>В том числе:                2014 год – 196,157</w:t>
            </w:r>
            <w:r w:rsidR="005955FC">
              <w:t xml:space="preserve"> тыс.руб</w:t>
            </w:r>
          </w:p>
          <w:p w:rsidR="005955FC" w:rsidRDefault="005955FC" w:rsidP="005955FC">
            <w:pPr>
              <w:jc w:val="both"/>
            </w:pPr>
            <w:r>
              <w:t xml:space="preserve">                                      2015 год – 391,921 тыс.руб</w:t>
            </w:r>
          </w:p>
          <w:p w:rsidR="005955FC" w:rsidRDefault="005955FC" w:rsidP="005955FC">
            <w:pPr>
              <w:tabs>
                <w:tab w:val="left" w:pos="2340"/>
              </w:tabs>
              <w:jc w:val="both"/>
            </w:pPr>
            <w:r>
              <w:t xml:space="preserve">                                      2016 год – 391,922 тыс.руб</w:t>
            </w:r>
          </w:p>
        </w:tc>
      </w:tr>
      <w:tr w:rsidR="00B3611C" w:rsidTr="00864F0A">
        <w:tc>
          <w:tcPr>
            <w:tcW w:w="2518" w:type="dxa"/>
          </w:tcPr>
          <w:p w:rsidR="00B3611C" w:rsidRDefault="00B3611C" w:rsidP="005955FC">
            <w:pPr>
              <w:jc w:val="both"/>
              <w:rPr>
                <w:b/>
              </w:rPr>
            </w:pPr>
            <w:r>
              <w:rPr>
                <w:b/>
              </w:rPr>
              <w:t xml:space="preserve">Ожидаемые </w:t>
            </w:r>
            <w:r w:rsidR="005955FC">
              <w:rPr>
                <w:b/>
              </w:rPr>
              <w:t xml:space="preserve">          </w:t>
            </w:r>
            <w:r>
              <w:rPr>
                <w:b/>
              </w:rPr>
              <w:t xml:space="preserve">конечные </w:t>
            </w:r>
            <w:r w:rsidR="005955FC">
              <w:rPr>
                <w:b/>
              </w:rPr>
              <w:t xml:space="preserve">              </w:t>
            </w:r>
            <w:r>
              <w:rPr>
                <w:b/>
              </w:rPr>
              <w:t>результаты</w:t>
            </w:r>
            <w:r w:rsidR="005955F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5955FC">
              <w:rPr>
                <w:b/>
              </w:rPr>
              <w:t xml:space="preserve">        </w:t>
            </w:r>
            <w:r>
              <w:rPr>
                <w:b/>
              </w:rPr>
              <w:t xml:space="preserve">реализации </w:t>
            </w:r>
          </w:p>
          <w:p w:rsidR="00B3611C" w:rsidRDefault="00B3611C" w:rsidP="005955FC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6" w:type="dxa"/>
          </w:tcPr>
          <w:p w:rsidR="00B3611C" w:rsidRDefault="00B3611C" w:rsidP="005955FC">
            <w:pPr>
              <w:numPr>
                <w:ilvl w:val="0"/>
                <w:numId w:val="2"/>
              </w:numPr>
              <w:jc w:val="both"/>
            </w:pPr>
            <w:r>
              <w:t>снижение числа пожаров и ЧС, повлекших за собой смерть граждан и нанесших большой материальный ущерб;</w:t>
            </w:r>
          </w:p>
          <w:p w:rsidR="00B3611C" w:rsidRDefault="00B3611C" w:rsidP="005955FC">
            <w:pPr>
              <w:numPr>
                <w:ilvl w:val="0"/>
                <w:numId w:val="2"/>
              </w:numPr>
              <w:jc w:val="both"/>
            </w:pPr>
            <w:r>
              <w:t xml:space="preserve">снижение времени оповещения руководящего состава </w:t>
            </w:r>
            <w:r w:rsidR="00D223B9">
              <w:t xml:space="preserve">          </w:t>
            </w:r>
            <w:r>
              <w:t xml:space="preserve">Заволжского СП ЯМР ЯО и населения о возникновении </w:t>
            </w:r>
            <w:r w:rsidR="00D223B9">
              <w:t xml:space="preserve">      </w:t>
            </w:r>
            <w:r>
              <w:t xml:space="preserve">(угрозе возникновения) чрезвычайных ситуаций, связанных с пожарами и ЧС природного и техногенного характера, а </w:t>
            </w:r>
            <w:r w:rsidR="00CF1606">
              <w:t xml:space="preserve"> </w:t>
            </w:r>
            <w:r>
              <w:t>также террористическими актами;</w:t>
            </w:r>
          </w:p>
          <w:p w:rsidR="00B3611C" w:rsidRDefault="00B3611C" w:rsidP="005955FC">
            <w:pPr>
              <w:numPr>
                <w:ilvl w:val="0"/>
                <w:numId w:val="2"/>
              </w:numPr>
              <w:jc w:val="both"/>
            </w:pPr>
            <w:r>
              <w:t>увеличение добровольных пожарных инспекторов.</w:t>
            </w:r>
          </w:p>
        </w:tc>
      </w:tr>
    </w:tbl>
    <w:p w:rsidR="00DA5BF4" w:rsidRDefault="00DA5BF4" w:rsidP="005955FC">
      <w:pPr>
        <w:ind w:left="360"/>
        <w:jc w:val="both"/>
        <w:rPr>
          <w:b/>
        </w:rPr>
      </w:pPr>
    </w:p>
    <w:p w:rsidR="00EF118F" w:rsidRDefault="00EF118F" w:rsidP="005955FC">
      <w:pPr>
        <w:ind w:left="360"/>
        <w:jc w:val="both"/>
        <w:rPr>
          <w:b/>
        </w:rPr>
      </w:pPr>
    </w:p>
    <w:p w:rsidR="00703010" w:rsidRDefault="00D223B9" w:rsidP="005955FC">
      <w:pPr>
        <w:tabs>
          <w:tab w:val="left" w:pos="5340"/>
        </w:tabs>
        <w:ind w:left="360"/>
        <w:jc w:val="both"/>
        <w:rPr>
          <w:b/>
        </w:rPr>
      </w:pPr>
      <w:r>
        <w:rPr>
          <w:b/>
        </w:rPr>
        <w:tab/>
      </w:r>
    </w:p>
    <w:p w:rsidR="00D223B9" w:rsidRDefault="00D223B9" w:rsidP="005955FC">
      <w:pPr>
        <w:tabs>
          <w:tab w:val="left" w:pos="5340"/>
        </w:tabs>
        <w:ind w:left="360"/>
        <w:jc w:val="both"/>
        <w:rPr>
          <w:b/>
        </w:rPr>
      </w:pPr>
    </w:p>
    <w:p w:rsidR="00D223B9" w:rsidRDefault="00D223B9" w:rsidP="00D223B9">
      <w:pPr>
        <w:tabs>
          <w:tab w:val="left" w:pos="5340"/>
        </w:tabs>
        <w:ind w:left="360"/>
        <w:rPr>
          <w:b/>
        </w:rPr>
      </w:pPr>
    </w:p>
    <w:p w:rsidR="00D223B9" w:rsidRDefault="00D223B9" w:rsidP="00D223B9">
      <w:pPr>
        <w:tabs>
          <w:tab w:val="left" w:pos="5340"/>
        </w:tabs>
        <w:ind w:left="360"/>
        <w:rPr>
          <w:b/>
        </w:rPr>
      </w:pPr>
    </w:p>
    <w:p w:rsidR="00703010" w:rsidRDefault="00703010" w:rsidP="00DA5BF4">
      <w:pPr>
        <w:ind w:left="360"/>
        <w:jc w:val="center"/>
        <w:rPr>
          <w:b/>
        </w:rPr>
      </w:pPr>
    </w:p>
    <w:p w:rsidR="000757F1" w:rsidRPr="00D223B9" w:rsidRDefault="00DF3434" w:rsidP="00D223B9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223B9">
        <w:rPr>
          <w:b/>
          <w:sz w:val="26"/>
          <w:szCs w:val="26"/>
        </w:rPr>
        <w:t>Характеристика</w:t>
      </w:r>
      <w:r w:rsidR="00B01846" w:rsidRPr="00D223B9">
        <w:rPr>
          <w:b/>
          <w:sz w:val="26"/>
          <w:szCs w:val="26"/>
        </w:rPr>
        <w:t xml:space="preserve"> проблемы.</w:t>
      </w:r>
    </w:p>
    <w:p w:rsidR="00B01846" w:rsidRPr="00DA4203" w:rsidRDefault="00B01846" w:rsidP="00B01846">
      <w:pPr>
        <w:ind w:left="360"/>
        <w:jc w:val="center"/>
        <w:rPr>
          <w:b/>
          <w:sz w:val="26"/>
          <w:szCs w:val="26"/>
        </w:rPr>
      </w:pPr>
    </w:p>
    <w:p w:rsidR="00B01846" w:rsidRPr="00DA4203" w:rsidRDefault="00B01846" w:rsidP="00EF118F">
      <w:pPr>
        <w:ind w:firstLine="708"/>
        <w:jc w:val="both"/>
        <w:rPr>
          <w:sz w:val="26"/>
          <w:szCs w:val="26"/>
        </w:rPr>
      </w:pPr>
      <w:r w:rsidRPr="00DA4203">
        <w:rPr>
          <w:sz w:val="26"/>
          <w:szCs w:val="26"/>
        </w:rPr>
        <w:t>Целевая программа "Повышение безопасности жизнедеятельности населения</w:t>
      </w:r>
      <w:r w:rsidR="00EF118F" w:rsidRPr="00DA4203">
        <w:rPr>
          <w:sz w:val="26"/>
          <w:szCs w:val="26"/>
        </w:rPr>
        <w:t xml:space="preserve"> </w:t>
      </w:r>
      <w:r w:rsidR="00A57EAA" w:rsidRPr="00DA4203">
        <w:rPr>
          <w:sz w:val="26"/>
          <w:szCs w:val="26"/>
        </w:rPr>
        <w:t>Заволжского</w:t>
      </w:r>
      <w:r w:rsidRPr="00DA4203">
        <w:rPr>
          <w:sz w:val="26"/>
          <w:szCs w:val="26"/>
        </w:rPr>
        <w:t xml:space="preserve"> сельского поселения Ярославского муниципального района </w:t>
      </w:r>
      <w:r w:rsidR="00D223B9">
        <w:rPr>
          <w:sz w:val="26"/>
          <w:szCs w:val="26"/>
        </w:rPr>
        <w:t xml:space="preserve">          </w:t>
      </w:r>
      <w:r w:rsidRPr="00DA4203">
        <w:rPr>
          <w:sz w:val="26"/>
          <w:szCs w:val="26"/>
        </w:rPr>
        <w:t>Ярослав</w:t>
      </w:r>
      <w:r w:rsidR="00141F51">
        <w:rPr>
          <w:sz w:val="26"/>
          <w:szCs w:val="26"/>
        </w:rPr>
        <w:t>ской области на 2014 – 2016</w:t>
      </w:r>
      <w:r w:rsidRPr="00DA4203">
        <w:rPr>
          <w:sz w:val="26"/>
          <w:szCs w:val="26"/>
        </w:rPr>
        <w:t xml:space="preserve"> годы" (далее по тексту – Программа) </w:t>
      </w:r>
      <w:r w:rsidR="00725A40" w:rsidRPr="00DA4203">
        <w:rPr>
          <w:sz w:val="26"/>
          <w:szCs w:val="26"/>
        </w:rPr>
        <w:t>состоит из двух подпрограм</w:t>
      </w:r>
      <w:r w:rsidR="00A57EAA" w:rsidRPr="00DA4203">
        <w:rPr>
          <w:sz w:val="26"/>
          <w:szCs w:val="26"/>
        </w:rPr>
        <w:t>м</w:t>
      </w:r>
      <w:r w:rsidR="00725A40" w:rsidRPr="00DA4203">
        <w:rPr>
          <w:sz w:val="26"/>
          <w:szCs w:val="26"/>
        </w:rPr>
        <w:t xml:space="preserve">: "Снижение рисков и смягчение последствий чрезвычайных ситуаций природного и техногенного характера" и "Пожарная безопасность" и </w:t>
      </w:r>
      <w:r w:rsidR="00D223B9">
        <w:rPr>
          <w:sz w:val="26"/>
          <w:szCs w:val="26"/>
        </w:rPr>
        <w:t xml:space="preserve"> </w:t>
      </w:r>
      <w:r w:rsidR="00725A40" w:rsidRPr="00DA4203">
        <w:rPr>
          <w:sz w:val="26"/>
          <w:szCs w:val="26"/>
        </w:rPr>
        <w:t>призвана</w:t>
      </w:r>
      <w:r w:rsidRPr="00DA4203">
        <w:rPr>
          <w:sz w:val="26"/>
          <w:szCs w:val="26"/>
        </w:rPr>
        <w:t xml:space="preserve"> </w:t>
      </w:r>
      <w:r w:rsidR="00725A40" w:rsidRPr="00DA4203">
        <w:rPr>
          <w:sz w:val="26"/>
          <w:szCs w:val="26"/>
        </w:rPr>
        <w:t xml:space="preserve">создать </w:t>
      </w:r>
      <w:r w:rsidRPr="00DA4203">
        <w:rPr>
          <w:sz w:val="26"/>
          <w:szCs w:val="26"/>
        </w:rPr>
        <w:t xml:space="preserve">условия </w:t>
      </w:r>
      <w:r w:rsidR="008B01A0" w:rsidRPr="00DA4203">
        <w:rPr>
          <w:sz w:val="26"/>
          <w:szCs w:val="26"/>
        </w:rPr>
        <w:t xml:space="preserve"> и </w:t>
      </w:r>
      <w:r w:rsidRPr="00DA4203">
        <w:rPr>
          <w:sz w:val="26"/>
          <w:szCs w:val="26"/>
        </w:rPr>
        <w:t>определ</w:t>
      </w:r>
      <w:r w:rsidR="00725A40" w:rsidRPr="00DA4203">
        <w:rPr>
          <w:sz w:val="26"/>
          <w:szCs w:val="26"/>
        </w:rPr>
        <w:t>ить</w:t>
      </w:r>
      <w:r w:rsidRPr="00DA4203">
        <w:rPr>
          <w:sz w:val="26"/>
          <w:szCs w:val="26"/>
        </w:rPr>
        <w:t xml:space="preserve"> основные направления совершенствования и развития системы предупреждения и л</w:t>
      </w:r>
      <w:r w:rsidR="0033360C">
        <w:rPr>
          <w:sz w:val="26"/>
          <w:szCs w:val="26"/>
        </w:rPr>
        <w:t xml:space="preserve">иквидации чрезвычайных ситуаций </w:t>
      </w:r>
      <w:r w:rsidR="00CF1606">
        <w:rPr>
          <w:sz w:val="26"/>
          <w:szCs w:val="26"/>
        </w:rPr>
        <w:t xml:space="preserve">     </w:t>
      </w:r>
      <w:r w:rsidR="0033360C">
        <w:rPr>
          <w:sz w:val="26"/>
          <w:szCs w:val="26"/>
        </w:rPr>
        <w:t>природного</w:t>
      </w:r>
      <w:r w:rsidR="00D223B9">
        <w:rPr>
          <w:sz w:val="26"/>
          <w:szCs w:val="26"/>
        </w:rPr>
        <w:t xml:space="preserve"> </w:t>
      </w:r>
      <w:r w:rsidRPr="00DA4203">
        <w:rPr>
          <w:sz w:val="26"/>
          <w:szCs w:val="26"/>
        </w:rPr>
        <w:t xml:space="preserve"> и техногенного характера, обеспечения пожарной безопасности и </w:t>
      </w:r>
      <w:r w:rsidR="00CF1606">
        <w:rPr>
          <w:sz w:val="26"/>
          <w:szCs w:val="26"/>
        </w:rPr>
        <w:t xml:space="preserve">      </w:t>
      </w:r>
      <w:r w:rsidRPr="00DA4203">
        <w:rPr>
          <w:sz w:val="26"/>
          <w:szCs w:val="26"/>
        </w:rPr>
        <w:t xml:space="preserve">представляет собой комплексную систему мер, направленных на обеспечение </w:t>
      </w:r>
      <w:r w:rsidR="00CF1606">
        <w:rPr>
          <w:sz w:val="26"/>
          <w:szCs w:val="26"/>
        </w:rPr>
        <w:t xml:space="preserve">            </w:t>
      </w:r>
      <w:r w:rsidRPr="00DA4203">
        <w:rPr>
          <w:sz w:val="26"/>
          <w:szCs w:val="26"/>
        </w:rPr>
        <w:t xml:space="preserve">дополнительных мер по повышению защищенности населения </w:t>
      </w:r>
      <w:r w:rsidR="00A57EAA" w:rsidRPr="00DA4203">
        <w:rPr>
          <w:sz w:val="26"/>
          <w:szCs w:val="26"/>
        </w:rPr>
        <w:t xml:space="preserve">Заволжского </w:t>
      </w:r>
      <w:r w:rsidR="00CF1606">
        <w:rPr>
          <w:sz w:val="26"/>
          <w:szCs w:val="26"/>
        </w:rPr>
        <w:t xml:space="preserve">    </w:t>
      </w:r>
      <w:r w:rsidR="00B3611C" w:rsidRPr="00DA4203">
        <w:rPr>
          <w:sz w:val="26"/>
          <w:szCs w:val="26"/>
        </w:rPr>
        <w:t xml:space="preserve">сельского </w:t>
      </w:r>
      <w:r w:rsidR="00CF1606">
        <w:rPr>
          <w:sz w:val="26"/>
          <w:szCs w:val="26"/>
        </w:rPr>
        <w:t xml:space="preserve">     </w:t>
      </w:r>
      <w:r w:rsidR="00B3611C" w:rsidRPr="00DA4203">
        <w:rPr>
          <w:sz w:val="26"/>
          <w:szCs w:val="26"/>
        </w:rPr>
        <w:t>поселения</w:t>
      </w:r>
      <w:r w:rsidR="00DF3434" w:rsidRPr="00DA4203">
        <w:rPr>
          <w:sz w:val="26"/>
          <w:szCs w:val="26"/>
        </w:rPr>
        <w:t>.</w:t>
      </w:r>
    </w:p>
    <w:p w:rsidR="00DF3434" w:rsidRPr="00DA4203" w:rsidRDefault="00DF3434" w:rsidP="00B01846">
      <w:pPr>
        <w:rPr>
          <w:sz w:val="26"/>
          <w:szCs w:val="26"/>
        </w:rPr>
      </w:pPr>
    </w:p>
    <w:p w:rsidR="00DF3434" w:rsidRPr="00DA4203" w:rsidRDefault="00DF3434" w:rsidP="00DF3434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A4203">
        <w:rPr>
          <w:b/>
          <w:sz w:val="26"/>
          <w:szCs w:val="26"/>
        </w:rPr>
        <w:t>Сроки реализации целевой программы.</w:t>
      </w:r>
    </w:p>
    <w:p w:rsidR="00DF3434" w:rsidRPr="00DA4203" w:rsidRDefault="00DF3434" w:rsidP="00DF3434">
      <w:pPr>
        <w:ind w:left="360"/>
        <w:rPr>
          <w:b/>
          <w:sz w:val="26"/>
          <w:szCs w:val="26"/>
        </w:rPr>
      </w:pPr>
    </w:p>
    <w:p w:rsidR="00DF3434" w:rsidRPr="00DA4203" w:rsidRDefault="00DF3434" w:rsidP="00DF3434">
      <w:pPr>
        <w:ind w:firstLine="720"/>
        <w:rPr>
          <w:sz w:val="26"/>
          <w:szCs w:val="26"/>
        </w:rPr>
      </w:pPr>
      <w:r w:rsidRPr="00DA4203">
        <w:rPr>
          <w:sz w:val="26"/>
          <w:szCs w:val="26"/>
        </w:rPr>
        <w:t>Пр</w:t>
      </w:r>
      <w:r w:rsidR="00141F51">
        <w:rPr>
          <w:sz w:val="26"/>
          <w:szCs w:val="26"/>
        </w:rPr>
        <w:t>ограмма будет реализована с 2014 – 2016</w:t>
      </w:r>
      <w:r w:rsidRPr="00DA4203">
        <w:rPr>
          <w:sz w:val="26"/>
          <w:szCs w:val="26"/>
        </w:rPr>
        <w:t xml:space="preserve"> годы.</w:t>
      </w:r>
    </w:p>
    <w:p w:rsidR="00EF118F" w:rsidRPr="00DA4203" w:rsidRDefault="00EF118F" w:rsidP="00EF118F">
      <w:pPr>
        <w:tabs>
          <w:tab w:val="left" w:pos="426"/>
        </w:tabs>
        <w:ind w:firstLine="708"/>
        <w:jc w:val="both"/>
        <w:rPr>
          <w:sz w:val="26"/>
          <w:szCs w:val="26"/>
        </w:rPr>
      </w:pPr>
      <w:r w:rsidRPr="00DA4203">
        <w:rPr>
          <w:sz w:val="26"/>
          <w:szCs w:val="26"/>
        </w:rPr>
        <w:t xml:space="preserve"> Целевая </w:t>
      </w:r>
      <w:r w:rsidR="00543935">
        <w:rPr>
          <w:sz w:val="26"/>
          <w:szCs w:val="26"/>
        </w:rPr>
        <w:t>П</w:t>
      </w:r>
      <w:r w:rsidRPr="00DA4203">
        <w:rPr>
          <w:sz w:val="26"/>
          <w:szCs w:val="26"/>
        </w:rPr>
        <w:t>рограмма реализуется в три этапа. Этапы реализации Программы рассчитаны и совпадают с ф</w:t>
      </w:r>
      <w:r w:rsidR="005955FC">
        <w:rPr>
          <w:sz w:val="26"/>
          <w:szCs w:val="26"/>
        </w:rPr>
        <w:t>инансовым годом.</w:t>
      </w:r>
    </w:p>
    <w:p w:rsidR="00543935" w:rsidRDefault="00543935" w:rsidP="00EF118F">
      <w:pPr>
        <w:tabs>
          <w:tab w:val="left" w:pos="426"/>
        </w:tabs>
        <w:ind w:firstLine="708"/>
        <w:jc w:val="both"/>
        <w:rPr>
          <w:sz w:val="26"/>
          <w:szCs w:val="26"/>
        </w:rPr>
      </w:pPr>
    </w:p>
    <w:p w:rsidR="00221394" w:rsidRPr="00DA4203" w:rsidRDefault="00141F51" w:rsidP="00141F51">
      <w:pPr>
        <w:tabs>
          <w:tab w:val="left" w:pos="42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Этап № 1 – 2014</w:t>
      </w:r>
      <w:r w:rsidR="00EF118F" w:rsidRPr="00DA4203">
        <w:rPr>
          <w:sz w:val="26"/>
          <w:szCs w:val="26"/>
        </w:rPr>
        <w:t xml:space="preserve"> год.</w:t>
      </w:r>
    </w:p>
    <w:p w:rsidR="00221394" w:rsidRPr="00DA4203" w:rsidRDefault="00221394" w:rsidP="00221394">
      <w:pPr>
        <w:ind w:firstLine="720"/>
        <w:jc w:val="both"/>
        <w:rPr>
          <w:sz w:val="26"/>
          <w:szCs w:val="26"/>
        </w:rPr>
      </w:pPr>
      <w:r w:rsidRPr="00DA4203">
        <w:rPr>
          <w:sz w:val="26"/>
          <w:szCs w:val="26"/>
        </w:rPr>
        <w:t>- устройство противопожарных (минерализированных) полос в населенных пунктах Гавриловского, Пестрецовского и Точищенского округа;</w:t>
      </w:r>
    </w:p>
    <w:p w:rsidR="00221394" w:rsidRPr="00DA4203" w:rsidRDefault="000F2053" w:rsidP="002213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устройство </w:t>
      </w:r>
      <w:r w:rsidR="00221394" w:rsidRPr="00DA4203">
        <w:rPr>
          <w:sz w:val="26"/>
          <w:szCs w:val="26"/>
        </w:rPr>
        <w:t xml:space="preserve"> подъездного пути и пир</w:t>
      </w:r>
      <w:r>
        <w:rPr>
          <w:sz w:val="26"/>
          <w:szCs w:val="26"/>
        </w:rPr>
        <w:t>са к пожарному водоему в д.</w:t>
      </w:r>
      <w:r w:rsidR="0033360C">
        <w:rPr>
          <w:sz w:val="26"/>
          <w:szCs w:val="26"/>
        </w:rPr>
        <w:t xml:space="preserve"> </w:t>
      </w:r>
      <w:r>
        <w:rPr>
          <w:sz w:val="26"/>
          <w:szCs w:val="26"/>
        </w:rPr>
        <w:t>Курдеево</w:t>
      </w:r>
    </w:p>
    <w:p w:rsidR="00221394" w:rsidRPr="00DA4203" w:rsidRDefault="00221394" w:rsidP="00221394">
      <w:pPr>
        <w:ind w:firstLine="720"/>
        <w:jc w:val="both"/>
        <w:rPr>
          <w:sz w:val="26"/>
          <w:szCs w:val="26"/>
        </w:rPr>
      </w:pPr>
    </w:p>
    <w:p w:rsidR="00221394" w:rsidRPr="00DA4203" w:rsidRDefault="00141F51" w:rsidP="00141F51">
      <w:pPr>
        <w:tabs>
          <w:tab w:val="left" w:pos="42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Этап № 2 – 2015</w:t>
      </w:r>
      <w:r w:rsidR="00221394" w:rsidRPr="00DA4203">
        <w:rPr>
          <w:sz w:val="26"/>
          <w:szCs w:val="26"/>
        </w:rPr>
        <w:t xml:space="preserve"> год.</w:t>
      </w:r>
    </w:p>
    <w:p w:rsidR="00221394" w:rsidRPr="00DA4203" w:rsidRDefault="00221394" w:rsidP="00221394">
      <w:pPr>
        <w:ind w:firstLine="720"/>
        <w:jc w:val="both"/>
        <w:rPr>
          <w:sz w:val="26"/>
          <w:szCs w:val="26"/>
        </w:rPr>
      </w:pPr>
      <w:r w:rsidRPr="00DA4203">
        <w:rPr>
          <w:sz w:val="26"/>
          <w:szCs w:val="26"/>
        </w:rPr>
        <w:t>- устройство противопожарных (минерализированных) полос в населенных пунктах Гавриловского, Пестрецовского и Точищенского округа;</w:t>
      </w:r>
    </w:p>
    <w:p w:rsidR="00221394" w:rsidRPr="00DA4203" w:rsidRDefault="00141F51" w:rsidP="00221394">
      <w:pPr>
        <w:ind w:firstLine="720"/>
        <w:jc w:val="both"/>
        <w:rPr>
          <w:sz w:val="26"/>
          <w:szCs w:val="26"/>
        </w:rPr>
      </w:pPr>
      <w:r w:rsidRPr="00DA4203">
        <w:rPr>
          <w:sz w:val="26"/>
          <w:szCs w:val="26"/>
        </w:rPr>
        <w:t xml:space="preserve"> </w:t>
      </w:r>
      <w:r w:rsidR="00221394" w:rsidRPr="00DA4203">
        <w:rPr>
          <w:sz w:val="26"/>
          <w:szCs w:val="26"/>
        </w:rPr>
        <w:t xml:space="preserve">- очистка пожарного водоема в д. </w:t>
      </w:r>
      <w:r w:rsidR="00703010" w:rsidRPr="00DA4203">
        <w:rPr>
          <w:sz w:val="26"/>
          <w:szCs w:val="26"/>
        </w:rPr>
        <w:t>Григорьевское</w:t>
      </w:r>
      <w:r w:rsidR="00221394" w:rsidRPr="00DA4203">
        <w:rPr>
          <w:sz w:val="26"/>
          <w:szCs w:val="26"/>
        </w:rPr>
        <w:t xml:space="preserve">, устройство к нему </w:t>
      </w:r>
      <w:r w:rsidR="0013232B">
        <w:rPr>
          <w:sz w:val="26"/>
          <w:szCs w:val="26"/>
        </w:rPr>
        <w:t xml:space="preserve">      </w:t>
      </w:r>
      <w:r w:rsidR="00221394" w:rsidRPr="00DA4203">
        <w:rPr>
          <w:sz w:val="26"/>
          <w:szCs w:val="26"/>
        </w:rPr>
        <w:t xml:space="preserve">подъездного пути и пирса; </w:t>
      </w:r>
    </w:p>
    <w:p w:rsidR="00703010" w:rsidRPr="00DA4203" w:rsidRDefault="0013232B" w:rsidP="002213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очистка по</w:t>
      </w:r>
      <w:r w:rsidR="00E74B0C">
        <w:rPr>
          <w:sz w:val="26"/>
          <w:szCs w:val="26"/>
        </w:rPr>
        <w:t xml:space="preserve">жарного водоема в д.Жуково, </w:t>
      </w:r>
      <w:r w:rsidRPr="00DA4203">
        <w:rPr>
          <w:sz w:val="26"/>
          <w:szCs w:val="26"/>
        </w:rPr>
        <w:t xml:space="preserve">устройство к нему </w:t>
      </w:r>
      <w:r>
        <w:rPr>
          <w:sz w:val="26"/>
          <w:szCs w:val="26"/>
        </w:rPr>
        <w:t xml:space="preserve">        </w:t>
      </w:r>
      <w:r w:rsidR="00CF1606">
        <w:rPr>
          <w:sz w:val="26"/>
          <w:szCs w:val="26"/>
        </w:rPr>
        <w:t xml:space="preserve">          </w:t>
      </w:r>
      <w:r w:rsidRPr="00DA4203">
        <w:rPr>
          <w:sz w:val="26"/>
          <w:szCs w:val="26"/>
        </w:rPr>
        <w:t>подъездного пути и пирса</w:t>
      </w:r>
      <w:r>
        <w:rPr>
          <w:sz w:val="26"/>
          <w:szCs w:val="26"/>
        </w:rPr>
        <w:t>;</w:t>
      </w:r>
      <w:r w:rsidRPr="00DA4203">
        <w:rPr>
          <w:sz w:val="26"/>
          <w:szCs w:val="26"/>
        </w:rPr>
        <w:t xml:space="preserve"> </w:t>
      </w:r>
    </w:p>
    <w:p w:rsidR="00703010" w:rsidRPr="00DA4203" w:rsidRDefault="00D223B9" w:rsidP="00D223B9">
      <w:pPr>
        <w:tabs>
          <w:tab w:val="left" w:pos="42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Этап № 3 – 2016</w:t>
      </w:r>
      <w:r w:rsidR="00703010" w:rsidRPr="00DA4203">
        <w:rPr>
          <w:sz w:val="26"/>
          <w:szCs w:val="26"/>
        </w:rPr>
        <w:t xml:space="preserve"> год.</w:t>
      </w:r>
    </w:p>
    <w:p w:rsidR="00703010" w:rsidRPr="00DA4203" w:rsidRDefault="00703010" w:rsidP="00703010">
      <w:pPr>
        <w:ind w:firstLine="720"/>
        <w:jc w:val="both"/>
        <w:rPr>
          <w:sz w:val="26"/>
          <w:szCs w:val="26"/>
        </w:rPr>
      </w:pPr>
      <w:r w:rsidRPr="00DA4203">
        <w:rPr>
          <w:sz w:val="26"/>
          <w:szCs w:val="26"/>
        </w:rPr>
        <w:t>- устройство противопожарных (минерализированных) полос в населенных пунктах Гавриловского, Пестрецовского и Точищенского округа;</w:t>
      </w:r>
    </w:p>
    <w:p w:rsidR="00703010" w:rsidRPr="00DA4203" w:rsidRDefault="00703010" w:rsidP="00703010">
      <w:pPr>
        <w:ind w:firstLine="720"/>
        <w:jc w:val="both"/>
        <w:rPr>
          <w:sz w:val="26"/>
          <w:szCs w:val="26"/>
        </w:rPr>
      </w:pPr>
      <w:r w:rsidRPr="00DA4203">
        <w:rPr>
          <w:sz w:val="26"/>
          <w:szCs w:val="26"/>
        </w:rPr>
        <w:t>-</w:t>
      </w:r>
      <w:r w:rsidR="00D223B9">
        <w:rPr>
          <w:sz w:val="26"/>
          <w:szCs w:val="26"/>
        </w:rPr>
        <w:t xml:space="preserve"> очистк</w:t>
      </w:r>
      <w:r w:rsidR="00F02562">
        <w:rPr>
          <w:sz w:val="26"/>
          <w:szCs w:val="26"/>
        </w:rPr>
        <w:t>а пожарного водоема в д. Браташино</w:t>
      </w:r>
      <w:r w:rsidR="00D223B9">
        <w:rPr>
          <w:sz w:val="26"/>
          <w:szCs w:val="26"/>
        </w:rPr>
        <w:t>,</w:t>
      </w:r>
      <w:r w:rsidR="00D223B9" w:rsidRPr="00D223B9">
        <w:rPr>
          <w:sz w:val="26"/>
          <w:szCs w:val="26"/>
        </w:rPr>
        <w:t xml:space="preserve"> </w:t>
      </w:r>
      <w:r w:rsidR="00D223B9" w:rsidRPr="00DA4203">
        <w:rPr>
          <w:sz w:val="26"/>
          <w:szCs w:val="26"/>
        </w:rPr>
        <w:t>устройство к нему</w:t>
      </w:r>
      <w:r w:rsidR="00CF1606">
        <w:rPr>
          <w:sz w:val="26"/>
          <w:szCs w:val="26"/>
        </w:rPr>
        <w:t xml:space="preserve">             </w:t>
      </w:r>
      <w:r w:rsidR="00D223B9" w:rsidRPr="00DA4203">
        <w:rPr>
          <w:sz w:val="26"/>
          <w:szCs w:val="26"/>
        </w:rPr>
        <w:t xml:space="preserve"> подъездного пути и пирса; </w:t>
      </w:r>
    </w:p>
    <w:p w:rsidR="0013232B" w:rsidRPr="00DA4203" w:rsidRDefault="00D223B9" w:rsidP="001323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очистка пожарного водоема в д. </w:t>
      </w:r>
      <w:r w:rsidR="00F02562">
        <w:rPr>
          <w:sz w:val="26"/>
          <w:szCs w:val="26"/>
        </w:rPr>
        <w:t>Кобыляево</w:t>
      </w:r>
      <w:r w:rsidR="0013232B">
        <w:rPr>
          <w:sz w:val="26"/>
          <w:szCs w:val="26"/>
        </w:rPr>
        <w:t xml:space="preserve">, </w:t>
      </w:r>
      <w:r w:rsidR="0013232B" w:rsidRPr="00DA4203">
        <w:rPr>
          <w:sz w:val="26"/>
          <w:szCs w:val="26"/>
        </w:rPr>
        <w:t>устройство к нему</w:t>
      </w:r>
      <w:r w:rsidR="00CF1606">
        <w:rPr>
          <w:sz w:val="26"/>
          <w:szCs w:val="26"/>
        </w:rPr>
        <w:t xml:space="preserve">             </w:t>
      </w:r>
      <w:r w:rsidR="0013232B" w:rsidRPr="00DA4203">
        <w:rPr>
          <w:sz w:val="26"/>
          <w:szCs w:val="26"/>
        </w:rPr>
        <w:t xml:space="preserve"> подъездного пути и пирса; </w:t>
      </w:r>
    </w:p>
    <w:p w:rsidR="00703010" w:rsidRPr="00DA4203" w:rsidRDefault="00703010" w:rsidP="00703010">
      <w:pPr>
        <w:ind w:firstLine="720"/>
        <w:jc w:val="both"/>
        <w:rPr>
          <w:sz w:val="26"/>
          <w:szCs w:val="26"/>
        </w:rPr>
      </w:pPr>
      <w:r w:rsidRPr="00DA4203">
        <w:rPr>
          <w:sz w:val="26"/>
          <w:szCs w:val="26"/>
        </w:rPr>
        <w:t xml:space="preserve"> </w:t>
      </w:r>
    </w:p>
    <w:p w:rsidR="00703010" w:rsidRPr="00DA4203" w:rsidRDefault="00703010" w:rsidP="00221394">
      <w:pPr>
        <w:ind w:firstLine="720"/>
        <w:jc w:val="both"/>
        <w:rPr>
          <w:sz w:val="26"/>
          <w:szCs w:val="26"/>
        </w:rPr>
      </w:pPr>
    </w:p>
    <w:p w:rsidR="008B01A0" w:rsidRDefault="00DF3434" w:rsidP="00DF3434">
      <w:pPr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DA4203">
        <w:rPr>
          <w:b/>
          <w:sz w:val="26"/>
          <w:szCs w:val="26"/>
        </w:rPr>
        <w:t>Цель, задачи</w:t>
      </w:r>
      <w:r w:rsidR="008B01A0" w:rsidRPr="00DA4203">
        <w:rPr>
          <w:b/>
          <w:sz w:val="26"/>
          <w:szCs w:val="26"/>
        </w:rPr>
        <w:t>.</w:t>
      </w:r>
    </w:p>
    <w:p w:rsidR="006B0230" w:rsidRPr="00DA4203" w:rsidRDefault="006B0230" w:rsidP="006B0230">
      <w:pPr>
        <w:ind w:left="720"/>
        <w:rPr>
          <w:b/>
          <w:sz w:val="26"/>
          <w:szCs w:val="26"/>
        </w:rPr>
      </w:pPr>
    </w:p>
    <w:p w:rsidR="008B01A0" w:rsidRPr="00DA4203" w:rsidRDefault="00725A40" w:rsidP="0013232B">
      <w:pPr>
        <w:ind w:firstLine="708"/>
        <w:jc w:val="both"/>
        <w:rPr>
          <w:sz w:val="26"/>
          <w:szCs w:val="26"/>
        </w:rPr>
      </w:pPr>
      <w:r w:rsidRPr="00DA4203">
        <w:rPr>
          <w:sz w:val="26"/>
          <w:szCs w:val="26"/>
        </w:rPr>
        <w:t>Цель П</w:t>
      </w:r>
      <w:r w:rsidR="008B01A0" w:rsidRPr="00DA4203">
        <w:rPr>
          <w:sz w:val="26"/>
          <w:szCs w:val="26"/>
        </w:rPr>
        <w:t xml:space="preserve">рограммы – повышение пожарной безопасности и защищенности </w:t>
      </w:r>
      <w:r w:rsidR="0013232B">
        <w:rPr>
          <w:sz w:val="26"/>
          <w:szCs w:val="26"/>
        </w:rPr>
        <w:t xml:space="preserve"> </w:t>
      </w:r>
      <w:r w:rsidR="008B01A0" w:rsidRPr="00DA4203">
        <w:rPr>
          <w:sz w:val="26"/>
          <w:szCs w:val="26"/>
        </w:rPr>
        <w:t xml:space="preserve"> </w:t>
      </w:r>
      <w:r w:rsidR="00A57EAA" w:rsidRPr="00DA4203">
        <w:rPr>
          <w:sz w:val="26"/>
          <w:szCs w:val="26"/>
        </w:rPr>
        <w:t>Заволжского</w:t>
      </w:r>
      <w:r w:rsidR="00B3611C" w:rsidRPr="00DA4203">
        <w:rPr>
          <w:sz w:val="26"/>
          <w:szCs w:val="26"/>
        </w:rPr>
        <w:t xml:space="preserve"> сельского поселения</w:t>
      </w:r>
      <w:r w:rsidR="008B01A0" w:rsidRPr="00DA4203">
        <w:rPr>
          <w:sz w:val="26"/>
          <w:szCs w:val="26"/>
        </w:rPr>
        <w:t xml:space="preserve"> от ЧС природного и техногенного характера, а также ЧС, вызванных террористическим актами.</w:t>
      </w:r>
    </w:p>
    <w:p w:rsidR="008B01A0" w:rsidRPr="00DA4203" w:rsidRDefault="008B01A0" w:rsidP="0013232B">
      <w:pPr>
        <w:ind w:firstLine="708"/>
        <w:jc w:val="both"/>
        <w:rPr>
          <w:sz w:val="26"/>
          <w:szCs w:val="26"/>
        </w:rPr>
      </w:pPr>
      <w:r w:rsidRPr="00DA4203">
        <w:rPr>
          <w:sz w:val="26"/>
          <w:szCs w:val="26"/>
        </w:rPr>
        <w:lastRenderedPageBreak/>
        <w:t>Задачи программы:</w:t>
      </w:r>
    </w:p>
    <w:p w:rsidR="008B01A0" w:rsidRPr="00DA4203" w:rsidRDefault="008B01A0" w:rsidP="0013232B">
      <w:pPr>
        <w:numPr>
          <w:ilvl w:val="0"/>
          <w:numId w:val="3"/>
        </w:numPr>
        <w:jc w:val="both"/>
        <w:rPr>
          <w:sz w:val="26"/>
          <w:szCs w:val="26"/>
        </w:rPr>
      </w:pPr>
      <w:r w:rsidRPr="00DA4203">
        <w:rPr>
          <w:sz w:val="26"/>
          <w:szCs w:val="26"/>
        </w:rPr>
        <w:t xml:space="preserve">Уменьшение времени реагирования на возникновение ЧС природного и </w:t>
      </w:r>
      <w:r w:rsidR="0013232B">
        <w:rPr>
          <w:sz w:val="26"/>
          <w:szCs w:val="26"/>
        </w:rPr>
        <w:t xml:space="preserve"> </w:t>
      </w:r>
      <w:r w:rsidRPr="00DA4203">
        <w:rPr>
          <w:sz w:val="26"/>
          <w:szCs w:val="26"/>
        </w:rPr>
        <w:t>техногенного характера и возникновения пожаров.</w:t>
      </w:r>
    </w:p>
    <w:p w:rsidR="008B01A0" w:rsidRPr="00DA4203" w:rsidRDefault="005F023D" w:rsidP="0013232B">
      <w:pPr>
        <w:numPr>
          <w:ilvl w:val="0"/>
          <w:numId w:val="3"/>
        </w:numPr>
        <w:jc w:val="both"/>
        <w:rPr>
          <w:sz w:val="26"/>
          <w:szCs w:val="26"/>
        </w:rPr>
      </w:pPr>
      <w:r w:rsidRPr="00DA4203">
        <w:rPr>
          <w:sz w:val="26"/>
          <w:szCs w:val="26"/>
        </w:rPr>
        <w:t xml:space="preserve">Обеспечение приоритетных направлений в развитии систем оповещения и информирования населения </w:t>
      </w:r>
      <w:r w:rsidR="00ED167D" w:rsidRPr="00DA4203">
        <w:rPr>
          <w:sz w:val="26"/>
          <w:szCs w:val="26"/>
        </w:rPr>
        <w:t>Заволжского</w:t>
      </w:r>
      <w:r w:rsidRPr="00DA4203">
        <w:rPr>
          <w:sz w:val="26"/>
          <w:szCs w:val="26"/>
        </w:rPr>
        <w:t xml:space="preserve"> </w:t>
      </w:r>
      <w:r w:rsidR="00B3611C" w:rsidRPr="00DA4203">
        <w:rPr>
          <w:sz w:val="26"/>
          <w:szCs w:val="26"/>
        </w:rPr>
        <w:t>сельского поселения</w:t>
      </w:r>
      <w:r w:rsidRPr="00DA4203">
        <w:rPr>
          <w:sz w:val="26"/>
          <w:szCs w:val="26"/>
        </w:rPr>
        <w:t>.</w:t>
      </w:r>
    </w:p>
    <w:p w:rsidR="005F023D" w:rsidRPr="00DA4203" w:rsidRDefault="005F023D" w:rsidP="00B46ADF">
      <w:pPr>
        <w:numPr>
          <w:ilvl w:val="0"/>
          <w:numId w:val="3"/>
        </w:numPr>
        <w:jc w:val="both"/>
        <w:rPr>
          <w:sz w:val="26"/>
          <w:szCs w:val="26"/>
        </w:rPr>
      </w:pPr>
      <w:r w:rsidRPr="00DA4203">
        <w:rPr>
          <w:sz w:val="26"/>
          <w:szCs w:val="26"/>
        </w:rPr>
        <w:t>Дальнейшие р</w:t>
      </w:r>
      <w:r w:rsidR="00B3611C" w:rsidRPr="00DA4203">
        <w:rPr>
          <w:sz w:val="26"/>
          <w:szCs w:val="26"/>
        </w:rPr>
        <w:t>азвитие и совершенствование</w:t>
      </w:r>
      <w:r w:rsidRPr="00DA4203">
        <w:rPr>
          <w:sz w:val="26"/>
          <w:szCs w:val="26"/>
        </w:rPr>
        <w:t xml:space="preserve"> наблюдения за пожарной </w:t>
      </w:r>
      <w:r w:rsidR="0013232B">
        <w:rPr>
          <w:sz w:val="26"/>
          <w:szCs w:val="26"/>
        </w:rPr>
        <w:t xml:space="preserve">        </w:t>
      </w:r>
      <w:r w:rsidRPr="00DA4203">
        <w:rPr>
          <w:sz w:val="26"/>
          <w:szCs w:val="26"/>
        </w:rPr>
        <w:t xml:space="preserve">обстановкой на объектах с массовым пребыванием людей, обеспечение </w:t>
      </w:r>
      <w:r w:rsidR="0013232B">
        <w:rPr>
          <w:sz w:val="26"/>
          <w:szCs w:val="26"/>
        </w:rPr>
        <w:t xml:space="preserve">  </w:t>
      </w:r>
      <w:r w:rsidRPr="00DA4203">
        <w:rPr>
          <w:sz w:val="26"/>
          <w:szCs w:val="26"/>
        </w:rPr>
        <w:t>скоординированности действий органов управления и служб по локализации и ликвидации ЧС природного и техногенного характера.</w:t>
      </w:r>
    </w:p>
    <w:p w:rsidR="005F023D" w:rsidRPr="00DA4203" w:rsidRDefault="005F023D" w:rsidP="00B46ADF">
      <w:pPr>
        <w:numPr>
          <w:ilvl w:val="0"/>
          <w:numId w:val="3"/>
        </w:numPr>
        <w:jc w:val="both"/>
        <w:rPr>
          <w:sz w:val="26"/>
          <w:szCs w:val="26"/>
        </w:rPr>
      </w:pPr>
      <w:r w:rsidRPr="00DA4203">
        <w:rPr>
          <w:sz w:val="26"/>
          <w:szCs w:val="26"/>
        </w:rPr>
        <w:t>Рациональное использование бюджетных средств.</w:t>
      </w:r>
    </w:p>
    <w:p w:rsidR="00EF118F" w:rsidRPr="008D18D4" w:rsidRDefault="005F023D" w:rsidP="008D18D4">
      <w:pPr>
        <w:numPr>
          <w:ilvl w:val="0"/>
          <w:numId w:val="3"/>
        </w:numPr>
        <w:jc w:val="both"/>
        <w:rPr>
          <w:sz w:val="26"/>
          <w:szCs w:val="26"/>
        </w:rPr>
      </w:pPr>
      <w:r w:rsidRPr="00DA4203">
        <w:rPr>
          <w:sz w:val="26"/>
          <w:szCs w:val="26"/>
        </w:rPr>
        <w:t xml:space="preserve">Организация взаимодействия органов исполнительной власти и служб, </w:t>
      </w:r>
      <w:r w:rsidR="008D18D4" w:rsidRPr="008D18D4">
        <w:rPr>
          <w:sz w:val="26"/>
          <w:szCs w:val="26"/>
        </w:rPr>
        <w:t xml:space="preserve">  </w:t>
      </w:r>
      <w:r w:rsidR="0069376D">
        <w:rPr>
          <w:sz w:val="26"/>
          <w:szCs w:val="26"/>
        </w:rPr>
        <w:t>привлекаемы</w:t>
      </w:r>
      <w:r w:rsidR="00CF1606">
        <w:rPr>
          <w:sz w:val="26"/>
          <w:szCs w:val="26"/>
        </w:rPr>
        <w:t>х</w:t>
      </w:r>
      <w:r w:rsidR="0013232B">
        <w:rPr>
          <w:sz w:val="26"/>
          <w:szCs w:val="26"/>
        </w:rPr>
        <w:t xml:space="preserve"> </w:t>
      </w:r>
      <w:r w:rsidRPr="00DA4203">
        <w:rPr>
          <w:sz w:val="26"/>
          <w:szCs w:val="26"/>
        </w:rPr>
        <w:t xml:space="preserve"> к мероприятиям по ликвидации пожаров и ЧС природного и </w:t>
      </w:r>
      <w:r w:rsidR="00CF1606">
        <w:rPr>
          <w:sz w:val="26"/>
          <w:szCs w:val="26"/>
        </w:rPr>
        <w:t xml:space="preserve">   </w:t>
      </w:r>
      <w:r w:rsidRPr="00DA4203">
        <w:rPr>
          <w:sz w:val="26"/>
          <w:szCs w:val="26"/>
        </w:rPr>
        <w:t>техногенного</w:t>
      </w:r>
      <w:r w:rsidR="0013232B">
        <w:rPr>
          <w:sz w:val="26"/>
          <w:szCs w:val="26"/>
        </w:rPr>
        <w:t xml:space="preserve">  </w:t>
      </w:r>
      <w:r w:rsidRPr="00DA4203">
        <w:rPr>
          <w:sz w:val="26"/>
          <w:szCs w:val="26"/>
        </w:rPr>
        <w:t xml:space="preserve"> характера.</w:t>
      </w:r>
    </w:p>
    <w:p w:rsidR="00A9701E" w:rsidRPr="00DA4203" w:rsidRDefault="00A9701E" w:rsidP="005F023D">
      <w:pPr>
        <w:ind w:left="360"/>
        <w:rPr>
          <w:sz w:val="26"/>
          <w:szCs w:val="26"/>
        </w:rPr>
      </w:pPr>
    </w:p>
    <w:p w:rsidR="00A9701E" w:rsidRPr="00DA4203" w:rsidRDefault="00A9701E" w:rsidP="00A9701E">
      <w:pPr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DA4203">
        <w:rPr>
          <w:b/>
          <w:sz w:val="26"/>
          <w:szCs w:val="26"/>
        </w:rPr>
        <w:t>Система программных мероприятий.</w:t>
      </w:r>
    </w:p>
    <w:p w:rsidR="00A9701E" w:rsidRPr="00DA4203" w:rsidRDefault="00A9701E" w:rsidP="00A9701E">
      <w:pPr>
        <w:jc w:val="center"/>
        <w:rPr>
          <w:b/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538"/>
        <w:gridCol w:w="1712"/>
        <w:gridCol w:w="409"/>
        <w:gridCol w:w="6"/>
        <w:gridCol w:w="860"/>
        <w:gridCol w:w="130"/>
        <w:gridCol w:w="992"/>
        <w:gridCol w:w="12"/>
        <w:gridCol w:w="1276"/>
      </w:tblGrid>
      <w:tr w:rsidR="00F96189" w:rsidTr="0069376D">
        <w:trPr>
          <w:cantSplit/>
          <w:trHeight w:val="450"/>
        </w:trPr>
        <w:tc>
          <w:tcPr>
            <w:tcW w:w="704" w:type="dxa"/>
            <w:vMerge w:val="restart"/>
            <w:vAlign w:val="center"/>
          </w:tcPr>
          <w:p w:rsidR="00F96189" w:rsidRDefault="00F96189" w:rsidP="00B77BE0">
            <w:pPr>
              <w:jc w:val="center"/>
            </w:pPr>
            <w:r>
              <w:t>№ п/п</w:t>
            </w:r>
          </w:p>
        </w:tc>
        <w:tc>
          <w:tcPr>
            <w:tcW w:w="3538" w:type="dxa"/>
            <w:vMerge w:val="restart"/>
            <w:vAlign w:val="center"/>
          </w:tcPr>
          <w:p w:rsidR="00F96189" w:rsidRDefault="00F96189" w:rsidP="00B77BE0">
            <w:pPr>
              <w:jc w:val="center"/>
            </w:pPr>
            <w:r>
              <w:t xml:space="preserve">Наименование программы </w:t>
            </w:r>
          </w:p>
          <w:p w:rsidR="00F96189" w:rsidRDefault="00F96189" w:rsidP="00B77BE0">
            <w:pPr>
              <w:jc w:val="center"/>
            </w:pPr>
            <w:r>
              <w:t>и мероприятия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 w:rsidR="00F96189" w:rsidRDefault="00F96189" w:rsidP="00B77BE0">
            <w:pPr>
              <w:jc w:val="center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3276" w:type="dxa"/>
            <w:gridSpan w:val="6"/>
            <w:vAlign w:val="center"/>
          </w:tcPr>
          <w:p w:rsidR="00F96189" w:rsidRDefault="00F96189" w:rsidP="00B77BE0">
            <w:pPr>
              <w:jc w:val="center"/>
            </w:pPr>
            <w:r>
              <w:t>Год / тыс. руб.</w:t>
            </w:r>
          </w:p>
        </w:tc>
      </w:tr>
      <w:tr w:rsidR="00F96189" w:rsidTr="0069376D">
        <w:trPr>
          <w:cantSplit/>
          <w:trHeight w:val="375"/>
        </w:trPr>
        <w:tc>
          <w:tcPr>
            <w:tcW w:w="704" w:type="dxa"/>
            <w:vMerge/>
            <w:vAlign w:val="center"/>
          </w:tcPr>
          <w:p w:rsidR="00F96189" w:rsidRDefault="00F96189" w:rsidP="00B77BE0">
            <w:pPr>
              <w:jc w:val="center"/>
            </w:pPr>
          </w:p>
        </w:tc>
        <w:tc>
          <w:tcPr>
            <w:tcW w:w="3538" w:type="dxa"/>
            <w:vMerge/>
            <w:vAlign w:val="center"/>
          </w:tcPr>
          <w:p w:rsidR="00F96189" w:rsidRDefault="00F96189" w:rsidP="00B77BE0">
            <w:pPr>
              <w:jc w:val="center"/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F96189" w:rsidRDefault="00F96189" w:rsidP="00B77BE0"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 w:rsidR="00F96189" w:rsidRDefault="00F96189" w:rsidP="00B77BE0">
            <w:pPr>
              <w:jc w:val="center"/>
            </w:pPr>
            <w:r>
              <w:t>201</w:t>
            </w:r>
            <w:r w:rsidR="00B46ADF">
              <w:t>4</w:t>
            </w:r>
          </w:p>
        </w:tc>
        <w:tc>
          <w:tcPr>
            <w:tcW w:w="992" w:type="dxa"/>
            <w:vAlign w:val="center"/>
          </w:tcPr>
          <w:p w:rsidR="00F96189" w:rsidRDefault="00F96189" w:rsidP="00B77BE0">
            <w:pPr>
              <w:jc w:val="center"/>
            </w:pPr>
            <w:r>
              <w:t>201</w:t>
            </w:r>
            <w:r w:rsidR="00B46ADF">
              <w:t>5</w:t>
            </w:r>
          </w:p>
        </w:tc>
        <w:tc>
          <w:tcPr>
            <w:tcW w:w="1288" w:type="dxa"/>
            <w:gridSpan w:val="2"/>
            <w:vAlign w:val="center"/>
          </w:tcPr>
          <w:p w:rsidR="00F96189" w:rsidRDefault="00F96189" w:rsidP="00B77BE0">
            <w:pPr>
              <w:jc w:val="center"/>
            </w:pPr>
            <w:r>
              <w:t>201</w:t>
            </w:r>
            <w:r w:rsidR="00B46ADF">
              <w:t>6</w:t>
            </w:r>
          </w:p>
        </w:tc>
      </w:tr>
      <w:tr w:rsidR="00B70E2E" w:rsidTr="0069376D">
        <w:trPr>
          <w:cantSplit/>
        </w:trPr>
        <w:tc>
          <w:tcPr>
            <w:tcW w:w="704" w:type="dxa"/>
            <w:vAlign w:val="center"/>
          </w:tcPr>
          <w:p w:rsidR="00B70E2E" w:rsidRDefault="00B70E2E" w:rsidP="00DB13CE">
            <w:pPr>
              <w:jc w:val="center"/>
            </w:pPr>
            <w:r>
              <w:t>1.</w:t>
            </w:r>
          </w:p>
        </w:tc>
        <w:tc>
          <w:tcPr>
            <w:tcW w:w="8935" w:type="dxa"/>
            <w:gridSpan w:val="9"/>
          </w:tcPr>
          <w:p w:rsidR="00B70E2E" w:rsidRDefault="00B70E2E" w:rsidP="00B77BE0">
            <w:pPr>
              <w:jc w:val="center"/>
            </w:pPr>
            <w:r>
              <w:rPr>
                <w:b/>
              </w:rPr>
              <w:t xml:space="preserve">Снижение рисков и смягчение последствий чрезвычайных ситуаций </w:t>
            </w:r>
            <w:r w:rsidR="00CF1606">
              <w:rPr>
                <w:b/>
              </w:rPr>
              <w:t xml:space="preserve">            </w:t>
            </w:r>
            <w:r>
              <w:rPr>
                <w:b/>
              </w:rPr>
              <w:t>природного и техногенного характера</w:t>
            </w:r>
          </w:p>
        </w:tc>
      </w:tr>
      <w:tr w:rsidR="00F96189" w:rsidTr="0069376D">
        <w:trPr>
          <w:cantSplit/>
        </w:trPr>
        <w:tc>
          <w:tcPr>
            <w:tcW w:w="704" w:type="dxa"/>
            <w:vAlign w:val="center"/>
          </w:tcPr>
          <w:p w:rsidR="00F96189" w:rsidRDefault="00F96189" w:rsidP="00B77BE0">
            <w:pPr>
              <w:jc w:val="center"/>
            </w:pPr>
            <w:r>
              <w:t>1.1.</w:t>
            </w:r>
          </w:p>
        </w:tc>
        <w:tc>
          <w:tcPr>
            <w:tcW w:w="3538" w:type="dxa"/>
          </w:tcPr>
          <w:p w:rsidR="00F96189" w:rsidRDefault="00F96189" w:rsidP="00B77BE0">
            <w:r>
              <w:t>Обучение населения способам защиты от опасностей, возн</w:t>
            </w:r>
            <w:r>
              <w:t>и</w:t>
            </w:r>
            <w:r>
              <w:t>кающих в результате ЧС пр</w:t>
            </w:r>
            <w:r>
              <w:t>и</w:t>
            </w:r>
            <w:r>
              <w:t>родного и техногенного хара</w:t>
            </w:r>
            <w:r>
              <w:t>к</w:t>
            </w:r>
            <w:r>
              <w:t>тера, проведение тренировок</w:t>
            </w:r>
          </w:p>
        </w:tc>
        <w:tc>
          <w:tcPr>
            <w:tcW w:w="2121" w:type="dxa"/>
            <w:gridSpan w:val="2"/>
            <w:vAlign w:val="center"/>
          </w:tcPr>
          <w:p w:rsidR="00E742BD" w:rsidRDefault="00220AA1" w:rsidP="00B77BE0">
            <w:pPr>
              <w:jc w:val="center"/>
            </w:pPr>
            <w:r>
              <w:t>Местный бюджет</w:t>
            </w:r>
          </w:p>
        </w:tc>
        <w:tc>
          <w:tcPr>
            <w:tcW w:w="996" w:type="dxa"/>
            <w:gridSpan w:val="3"/>
            <w:vAlign w:val="center"/>
          </w:tcPr>
          <w:p w:rsidR="00F96189" w:rsidRDefault="00220AA1" w:rsidP="006B0230">
            <w:pPr>
              <w:jc w:val="center"/>
            </w:pPr>
            <w:r>
              <w:t>2</w:t>
            </w:r>
            <w:r w:rsidR="005955FC">
              <w:t>,0</w:t>
            </w:r>
          </w:p>
        </w:tc>
        <w:tc>
          <w:tcPr>
            <w:tcW w:w="992" w:type="dxa"/>
            <w:vAlign w:val="center"/>
          </w:tcPr>
          <w:p w:rsidR="00F96189" w:rsidRDefault="00220AA1" w:rsidP="006B0230">
            <w:pPr>
              <w:jc w:val="center"/>
            </w:pPr>
            <w:r>
              <w:t>2</w:t>
            </w:r>
            <w:r w:rsidR="005955FC">
              <w:t>,0</w:t>
            </w:r>
          </w:p>
        </w:tc>
        <w:tc>
          <w:tcPr>
            <w:tcW w:w="1288" w:type="dxa"/>
            <w:gridSpan w:val="2"/>
            <w:vAlign w:val="center"/>
          </w:tcPr>
          <w:p w:rsidR="00F96189" w:rsidRDefault="00220AA1" w:rsidP="001554FA">
            <w:pPr>
              <w:jc w:val="center"/>
            </w:pPr>
            <w:r>
              <w:t>2</w:t>
            </w:r>
            <w:r w:rsidR="005955FC">
              <w:t>,0</w:t>
            </w:r>
          </w:p>
        </w:tc>
      </w:tr>
      <w:tr w:rsidR="00F96189" w:rsidTr="0069376D">
        <w:trPr>
          <w:cantSplit/>
        </w:trPr>
        <w:tc>
          <w:tcPr>
            <w:tcW w:w="704" w:type="dxa"/>
            <w:vAlign w:val="center"/>
          </w:tcPr>
          <w:p w:rsidR="00F96189" w:rsidRDefault="00F96189" w:rsidP="00B77BE0">
            <w:pPr>
              <w:jc w:val="center"/>
            </w:pPr>
            <w:r>
              <w:t>1.2.</w:t>
            </w:r>
          </w:p>
        </w:tc>
        <w:tc>
          <w:tcPr>
            <w:tcW w:w="3538" w:type="dxa"/>
          </w:tcPr>
          <w:p w:rsidR="00F96189" w:rsidRDefault="00220AA1" w:rsidP="00B77BE0">
            <w:r>
              <w:t>Организация мероприятий по поддержке готовности защи</w:t>
            </w:r>
            <w:r>
              <w:t>т</w:t>
            </w:r>
            <w:r>
              <w:t>ных сооружений, составление графика проверок</w:t>
            </w:r>
          </w:p>
        </w:tc>
        <w:tc>
          <w:tcPr>
            <w:tcW w:w="2121" w:type="dxa"/>
            <w:gridSpan w:val="2"/>
            <w:vAlign w:val="center"/>
          </w:tcPr>
          <w:p w:rsidR="00F96189" w:rsidRDefault="00220AA1" w:rsidP="00B77BE0">
            <w:pPr>
              <w:jc w:val="center"/>
            </w:pPr>
            <w:r>
              <w:t>Местный бюджет</w:t>
            </w:r>
          </w:p>
        </w:tc>
        <w:tc>
          <w:tcPr>
            <w:tcW w:w="996" w:type="dxa"/>
            <w:gridSpan w:val="3"/>
            <w:vAlign w:val="center"/>
          </w:tcPr>
          <w:p w:rsidR="00F96189" w:rsidRDefault="00220AA1" w:rsidP="006B0230">
            <w:pPr>
              <w:jc w:val="center"/>
            </w:pPr>
            <w:r>
              <w:t>1</w:t>
            </w:r>
            <w:r w:rsidR="005955FC">
              <w:t>,0</w:t>
            </w:r>
          </w:p>
        </w:tc>
        <w:tc>
          <w:tcPr>
            <w:tcW w:w="992" w:type="dxa"/>
            <w:vAlign w:val="center"/>
          </w:tcPr>
          <w:p w:rsidR="00F96189" w:rsidRDefault="00220AA1" w:rsidP="006B0230">
            <w:pPr>
              <w:jc w:val="center"/>
            </w:pPr>
            <w:r>
              <w:t>1</w:t>
            </w:r>
            <w:r w:rsidR="005955FC">
              <w:t>,0</w:t>
            </w:r>
          </w:p>
        </w:tc>
        <w:tc>
          <w:tcPr>
            <w:tcW w:w="1288" w:type="dxa"/>
            <w:gridSpan w:val="2"/>
            <w:vAlign w:val="center"/>
          </w:tcPr>
          <w:p w:rsidR="00F96189" w:rsidRDefault="00220AA1" w:rsidP="001554FA">
            <w:pPr>
              <w:jc w:val="center"/>
            </w:pPr>
            <w:r>
              <w:t>1</w:t>
            </w:r>
            <w:r w:rsidR="005955FC">
              <w:t>,0</w:t>
            </w:r>
          </w:p>
        </w:tc>
      </w:tr>
      <w:tr w:rsidR="00F96189" w:rsidTr="0069376D">
        <w:trPr>
          <w:cantSplit/>
        </w:trPr>
        <w:tc>
          <w:tcPr>
            <w:tcW w:w="704" w:type="dxa"/>
            <w:vAlign w:val="center"/>
          </w:tcPr>
          <w:p w:rsidR="00F96189" w:rsidRDefault="00F96189" w:rsidP="00B77BE0">
            <w:pPr>
              <w:jc w:val="center"/>
            </w:pPr>
            <w:r>
              <w:t>1.3.</w:t>
            </w:r>
          </w:p>
        </w:tc>
        <w:tc>
          <w:tcPr>
            <w:tcW w:w="3538" w:type="dxa"/>
          </w:tcPr>
          <w:p w:rsidR="00F96189" w:rsidRDefault="00F96189" w:rsidP="00B77BE0">
            <w:r>
              <w:t>Приобретение средств индив</w:t>
            </w:r>
            <w:r>
              <w:t>и</w:t>
            </w:r>
            <w:r>
              <w:t>дуальной защиты для НАСФ и сотрудников муниципальных организаций</w:t>
            </w:r>
          </w:p>
        </w:tc>
        <w:tc>
          <w:tcPr>
            <w:tcW w:w="2121" w:type="dxa"/>
            <w:gridSpan w:val="2"/>
            <w:vAlign w:val="center"/>
          </w:tcPr>
          <w:p w:rsidR="00F96189" w:rsidRDefault="00220AA1" w:rsidP="00B77BE0">
            <w:pPr>
              <w:jc w:val="center"/>
            </w:pPr>
            <w:r>
              <w:t>Местный бюджет</w:t>
            </w:r>
          </w:p>
        </w:tc>
        <w:tc>
          <w:tcPr>
            <w:tcW w:w="996" w:type="dxa"/>
            <w:gridSpan w:val="3"/>
            <w:vAlign w:val="center"/>
          </w:tcPr>
          <w:p w:rsidR="00F96189" w:rsidRDefault="00220AA1" w:rsidP="006B0230">
            <w:pPr>
              <w:jc w:val="center"/>
            </w:pPr>
            <w:r>
              <w:t>5</w:t>
            </w:r>
            <w:r w:rsidR="005955FC">
              <w:t>,0</w:t>
            </w:r>
          </w:p>
        </w:tc>
        <w:tc>
          <w:tcPr>
            <w:tcW w:w="992" w:type="dxa"/>
            <w:vAlign w:val="center"/>
          </w:tcPr>
          <w:p w:rsidR="00F96189" w:rsidRDefault="00220AA1" w:rsidP="006B0230">
            <w:pPr>
              <w:jc w:val="center"/>
            </w:pPr>
            <w:r>
              <w:t>5</w:t>
            </w:r>
            <w:r w:rsidR="005955FC">
              <w:t>,0</w:t>
            </w:r>
          </w:p>
        </w:tc>
        <w:tc>
          <w:tcPr>
            <w:tcW w:w="1288" w:type="dxa"/>
            <w:gridSpan w:val="2"/>
            <w:vAlign w:val="center"/>
          </w:tcPr>
          <w:p w:rsidR="00F96189" w:rsidRDefault="00220AA1" w:rsidP="001554FA">
            <w:pPr>
              <w:jc w:val="center"/>
            </w:pPr>
            <w:r>
              <w:t>5</w:t>
            </w:r>
            <w:r w:rsidR="005955FC">
              <w:t>,0</w:t>
            </w:r>
          </w:p>
        </w:tc>
      </w:tr>
      <w:tr w:rsidR="00F96189" w:rsidTr="0069376D">
        <w:trPr>
          <w:cantSplit/>
        </w:trPr>
        <w:tc>
          <w:tcPr>
            <w:tcW w:w="704" w:type="dxa"/>
            <w:vAlign w:val="center"/>
          </w:tcPr>
          <w:p w:rsidR="00F96189" w:rsidRDefault="00F96189" w:rsidP="00B77BE0">
            <w:pPr>
              <w:jc w:val="center"/>
            </w:pPr>
            <w:r>
              <w:t>1.4.</w:t>
            </w:r>
          </w:p>
        </w:tc>
        <w:tc>
          <w:tcPr>
            <w:tcW w:w="3538" w:type="dxa"/>
          </w:tcPr>
          <w:p w:rsidR="00F96189" w:rsidRDefault="00F96189" w:rsidP="00B77BE0">
            <w:r>
              <w:t>Создание резерва материально-технических ресурсов для ли</w:t>
            </w:r>
            <w:r>
              <w:t>к</w:t>
            </w:r>
            <w:r>
              <w:t>видации ЧС</w:t>
            </w:r>
          </w:p>
          <w:p w:rsidR="00703010" w:rsidRDefault="00703010" w:rsidP="00B77BE0"/>
        </w:tc>
        <w:tc>
          <w:tcPr>
            <w:tcW w:w="2121" w:type="dxa"/>
            <w:gridSpan w:val="2"/>
            <w:vAlign w:val="center"/>
          </w:tcPr>
          <w:p w:rsidR="00F96189" w:rsidRDefault="00220AA1" w:rsidP="00B77BE0">
            <w:pPr>
              <w:jc w:val="center"/>
            </w:pPr>
            <w:r>
              <w:t>Местный бюджет</w:t>
            </w:r>
          </w:p>
        </w:tc>
        <w:tc>
          <w:tcPr>
            <w:tcW w:w="996" w:type="dxa"/>
            <w:gridSpan w:val="3"/>
            <w:vAlign w:val="center"/>
          </w:tcPr>
          <w:p w:rsidR="00F96189" w:rsidRDefault="00CE328C" w:rsidP="006B0230">
            <w:pPr>
              <w:jc w:val="center"/>
            </w:pPr>
            <w:r>
              <w:t>23</w:t>
            </w:r>
            <w:r w:rsidR="005955FC">
              <w:t>,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F96189" w:rsidRDefault="00CE328C" w:rsidP="006B0230">
            <w:pPr>
              <w:jc w:val="center"/>
            </w:pPr>
            <w:r>
              <w:t>23</w:t>
            </w:r>
            <w:r w:rsidR="005955FC">
              <w:t>,</w:t>
            </w:r>
            <w:r>
              <w:t>5</w:t>
            </w:r>
          </w:p>
        </w:tc>
        <w:tc>
          <w:tcPr>
            <w:tcW w:w="1288" w:type="dxa"/>
            <w:gridSpan w:val="2"/>
            <w:vAlign w:val="center"/>
          </w:tcPr>
          <w:p w:rsidR="00F96189" w:rsidRDefault="00CE328C" w:rsidP="005955FC">
            <w:pPr>
              <w:jc w:val="center"/>
            </w:pPr>
            <w:r>
              <w:t>23</w:t>
            </w:r>
            <w:r w:rsidR="005955FC">
              <w:t>,</w:t>
            </w:r>
            <w:r>
              <w:t>5</w:t>
            </w:r>
          </w:p>
        </w:tc>
      </w:tr>
      <w:tr w:rsidR="00F96189" w:rsidTr="00CE328C">
        <w:trPr>
          <w:cantSplit/>
          <w:trHeight w:val="399"/>
        </w:trPr>
        <w:tc>
          <w:tcPr>
            <w:tcW w:w="704" w:type="dxa"/>
            <w:vAlign w:val="center"/>
          </w:tcPr>
          <w:p w:rsidR="00F96189" w:rsidRDefault="00F96189" w:rsidP="00B77BE0">
            <w:pPr>
              <w:jc w:val="center"/>
            </w:pPr>
            <w:r>
              <w:t>1.5.</w:t>
            </w:r>
          </w:p>
        </w:tc>
        <w:tc>
          <w:tcPr>
            <w:tcW w:w="3538" w:type="dxa"/>
          </w:tcPr>
          <w:p w:rsidR="0002550A" w:rsidRPr="00CE328C" w:rsidRDefault="00CE328C" w:rsidP="00CE328C">
            <w:pPr>
              <w:rPr>
                <w:lang w:val="en-US"/>
              </w:rPr>
            </w:pPr>
            <w:r>
              <w:t xml:space="preserve">Создание учебно-консультационных пунктов </w:t>
            </w:r>
          </w:p>
        </w:tc>
        <w:tc>
          <w:tcPr>
            <w:tcW w:w="2121" w:type="dxa"/>
            <w:gridSpan w:val="2"/>
            <w:vAlign w:val="center"/>
          </w:tcPr>
          <w:p w:rsidR="00F96189" w:rsidRDefault="00220AA1" w:rsidP="00B77BE0">
            <w:pPr>
              <w:jc w:val="center"/>
            </w:pPr>
            <w:r>
              <w:t>Местный бюджет</w:t>
            </w:r>
          </w:p>
        </w:tc>
        <w:tc>
          <w:tcPr>
            <w:tcW w:w="996" w:type="dxa"/>
            <w:gridSpan w:val="3"/>
            <w:vAlign w:val="center"/>
          </w:tcPr>
          <w:p w:rsidR="00F96189" w:rsidRDefault="00220AA1" w:rsidP="006B0230">
            <w:pPr>
              <w:jc w:val="center"/>
            </w:pPr>
            <w:r>
              <w:t xml:space="preserve">1,5 </w:t>
            </w:r>
          </w:p>
        </w:tc>
        <w:tc>
          <w:tcPr>
            <w:tcW w:w="992" w:type="dxa"/>
            <w:vAlign w:val="center"/>
          </w:tcPr>
          <w:p w:rsidR="00F96189" w:rsidRDefault="00703010" w:rsidP="006B0230">
            <w:pPr>
              <w:jc w:val="center"/>
            </w:pPr>
            <w:r>
              <w:t xml:space="preserve">1,5 </w:t>
            </w:r>
          </w:p>
        </w:tc>
        <w:tc>
          <w:tcPr>
            <w:tcW w:w="1288" w:type="dxa"/>
            <w:gridSpan w:val="2"/>
            <w:vAlign w:val="center"/>
          </w:tcPr>
          <w:p w:rsidR="00B02BBE" w:rsidRDefault="00B02BBE" w:rsidP="00B77BE0">
            <w:pPr>
              <w:jc w:val="center"/>
            </w:pPr>
          </w:p>
          <w:p w:rsidR="00703010" w:rsidRDefault="0002550A" w:rsidP="00B77BE0">
            <w:pPr>
              <w:jc w:val="center"/>
            </w:pPr>
            <w:r>
              <w:t xml:space="preserve">1,5 </w:t>
            </w:r>
          </w:p>
        </w:tc>
      </w:tr>
      <w:tr w:rsidR="00CE328C" w:rsidTr="0069376D">
        <w:trPr>
          <w:cantSplit/>
          <w:trHeight w:val="690"/>
        </w:trPr>
        <w:tc>
          <w:tcPr>
            <w:tcW w:w="704" w:type="dxa"/>
            <w:vAlign w:val="center"/>
          </w:tcPr>
          <w:p w:rsidR="00CE328C" w:rsidRPr="00CE328C" w:rsidRDefault="00CE328C" w:rsidP="00B77BE0">
            <w:pPr>
              <w:jc w:val="center"/>
            </w:pPr>
            <w:r>
              <w:rPr>
                <w:lang w:val="en-US"/>
              </w:rPr>
              <w:t>1</w:t>
            </w:r>
            <w:r>
              <w:t>.6.</w:t>
            </w:r>
          </w:p>
        </w:tc>
        <w:tc>
          <w:tcPr>
            <w:tcW w:w="3538" w:type="dxa"/>
          </w:tcPr>
          <w:p w:rsidR="00CE328C" w:rsidRPr="00CE328C" w:rsidRDefault="00CE328C" w:rsidP="00B77BE0">
            <w:r>
              <w:t>Безопасность на водных объе</w:t>
            </w:r>
            <w:r>
              <w:t>к</w:t>
            </w:r>
            <w:r>
              <w:t>тах</w:t>
            </w:r>
          </w:p>
        </w:tc>
        <w:tc>
          <w:tcPr>
            <w:tcW w:w="2121" w:type="dxa"/>
            <w:gridSpan w:val="2"/>
            <w:vAlign w:val="center"/>
          </w:tcPr>
          <w:p w:rsidR="00CE328C" w:rsidRDefault="00CE328C" w:rsidP="00B77BE0">
            <w:pPr>
              <w:jc w:val="center"/>
            </w:pPr>
            <w:r>
              <w:t>Местный бюджет</w:t>
            </w:r>
          </w:p>
        </w:tc>
        <w:tc>
          <w:tcPr>
            <w:tcW w:w="996" w:type="dxa"/>
            <w:gridSpan w:val="3"/>
            <w:vAlign w:val="center"/>
          </w:tcPr>
          <w:p w:rsidR="00CE328C" w:rsidRDefault="00CE328C" w:rsidP="006B0230">
            <w:pPr>
              <w:jc w:val="center"/>
            </w:pPr>
            <w:r>
              <w:t>1,5</w:t>
            </w:r>
          </w:p>
        </w:tc>
        <w:tc>
          <w:tcPr>
            <w:tcW w:w="992" w:type="dxa"/>
            <w:vAlign w:val="center"/>
          </w:tcPr>
          <w:p w:rsidR="00CE328C" w:rsidRDefault="00CE328C" w:rsidP="006B0230">
            <w:pPr>
              <w:jc w:val="center"/>
            </w:pPr>
            <w:r>
              <w:t>1,5</w:t>
            </w:r>
          </w:p>
        </w:tc>
        <w:tc>
          <w:tcPr>
            <w:tcW w:w="1288" w:type="dxa"/>
            <w:gridSpan w:val="2"/>
            <w:vAlign w:val="center"/>
          </w:tcPr>
          <w:p w:rsidR="00CE328C" w:rsidRDefault="00CE328C" w:rsidP="00703010">
            <w:r>
              <w:t xml:space="preserve">      1,5</w:t>
            </w:r>
          </w:p>
        </w:tc>
      </w:tr>
      <w:tr w:rsidR="0002550A" w:rsidTr="0069376D">
        <w:trPr>
          <w:cantSplit/>
          <w:trHeight w:val="285"/>
        </w:trPr>
        <w:tc>
          <w:tcPr>
            <w:tcW w:w="704" w:type="dxa"/>
            <w:vAlign w:val="center"/>
          </w:tcPr>
          <w:p w:rsidR="0002550A" w:rsidRDefault="0002550A" w:rsidP="00B77BE0">
            <w:pPr>
              <w:jc w:val="center"/>
            </w:pPr>
          </w:p>
        </w:tc>
        <w:tc>
          <w:tcPr>
            <w:tcW w:w="3538" w:type="dxa"/>
          </w:tcPr>
          <w:p w:rsidR="0002550A" w:rsidRDefault="0002550A" w:rsidP="00B77BE0">
            <w:r>
              <w:t>ИТОГО:</w:t>
            </w:r>
          </w:p>
        </w:tc>
        <w:tc>
          <w:tcPr>
            <w:tcW w:w="2121" w:type="dxa"/>
            <w:gridSpan w:val="2"/>
            <w:vAlign w:val="center"/>
          </w:tcPr>
          <w:p w:rsidR="0002550A" w:rsidRDefault="0002550A" w:rsidP="00B77BE0">
            <w:pPr>
              <w:jc w:val="center"/>
            </w:pPr>
          </w:p>
        </w:tc>
        <w:tc>
          <w:tcPr>
            <w:tcW w:w="996" w:type="dxa"/>
            <w:gridSpan w:val="3"/>
            <w:vAlign w:val="center"/>
          </w:tcPr>
          <w:p w:rsidR="0002550A" w:rsidRDefault="0002550A" w:rsidP="006B0230">
            <w:pPr>
              <w:jc w:val="center"/>
            </w:pPr>
            <w:r>
              <w:t>34,5</w:t>
            </w:r>
          </w:p>
        </w:tc>
        <w:tc>
          <w:tcPr>
            <w:tcW w:w="992" w:type="dxa"/>
            <w:vAlign w:val="center"/>
          </w:tcPr>
          <w:p w:rsidR="0002550A" w:rsidRDefault="0002550A" w:rsidP="006B0230">
            <w:pPr>
              <w:jc w:val="center"/>
            </w:pPr>
            <w:r>
              <w:t>34,5</w:t>
            </w:r>
          </w:p>
        </w:tc>
        <w:tc>
          <w:tcPr>
            <w:tcW w:w="1288" w:type="dxa"/>
            <w:gridSpan w:val="2"/>
            <w:vAlign w:val="center"/>
          </w:tcPr>
          <w:p w:rsidR="0002550A" w:rsidRDefault="0002550A" w:rsidP="00B77BE0">
            <w:pPr>
              <w:jc w:val="center"/>
            </w:pPr>
            <w:r>
              <w:t>34,5</w:t>
            </w:r>
          </w:p>
        </w:tc>
      </w:tr>
      <w:tr w:rsidR="000F2053" w:rsidTr="0069376D">
        <w:trPr>
          <w:cantSplit/>
          <w:trHeight w:val="838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053" w:rsidRDefault="000F2053" w:rsidP="000F2053">
            <w:pPr>
              <w:jc w:val="center"/>
            </w:pPr>
            <w:r>
              <w:t>2.</w:t>
            </w:r>
          </w:p>
        </w:tc>
        <w:tc>
          <w:tcPr>
            <w:tcW w:w="89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53" w:rsidRDefault="000F2053" w:rsidP="000F2053">
            <w:pPr>
              <w:jc w:val="center"/>
            </w:pPr>
            <w:r>
              <w:rPr>
                <w:b/>
              </w:rPr>
              <w:t>Пожарная безопасность</w:t>
            </w:r>
          </w:p>
        </w:tc>
      </w:tr>
      <w:tr w:rsidR="000F2053" w:rsidTr="0069376D">
        <w:trPr>
          <w:cantSplit/>
          <w:trHeight w:val="1651"/>
        </w:trPr>
        <w:tc>
          <w:tcPr>
            <w:tcW w:w="704" w:type="dxa"/>
            <w:vMerge w:val="restart"/>
            <w:vAlign w:val="center"/>
          </w:tcPr>
          <w:p w:rsidR="000F2053" w:rsidRDefault="000F2053" w:rsidP="00B77BE0">
            <w:pPr>
              <w:jc w:val="center"/>
            </w:pPr>
            <w:r>
              <w:t>2.1.</w:t>
            </w:r>
          </w:p>
        </w:tc>
        <w:tc>
          <w:tcPr>
            <w:tcW w:w="3538" w:type="dxa"/>
            <w:tcBorders>
              <w:bottom w:val="nil"/>
            </w:tcBorders>
          </w:tcPr>
          <w:p w:rsidR="000F2053" w:rsidRDefault="000F2053" w:rsidP="00B77BE0"/>
          <w:p w:rsidR="000F2053" w:rsidRDefault="000F2053" w:rsidP="00B77BE0">
            <w:r>
              <w:t xml:space="preserve">Устройство противопожарных </w:t>
            </w:r>
          </w:p>
          <w:p w:rsidR="000F2053" w:rsidRDefault="0070573E" w:rsidP="00B77BE0">
            <w:r>
              <w:t>(минерализованных</w:t>
            </w:r>
            <w:r w:rsidR="000F2053">
              <w:t>) полос в населенных пунктах</w:t>
            </w:r>
          </w:p>
        </w:tc>
        <w:tc>
          <w:tcPr>
            <w:tcW w:w="2121" w:type="dxa"/>
            <w:gridSpan w:val="2"/>
            <w:tcBorders>
              <w:bottom w:val="nil"/>
            </w:tcBorders>
            <w:vAlign w:val="center"/>
          </w:tcPr>
          <w:p w:rsidR="000F2053" w:rsidRDefault="000F2053" w:rsidP="00B77BE0">
            <w:pPr>
              <w:jc w:val="center"/>
            </w:pPr>
            <w:r>
              <w:t>Местный бюджет</w:t>
            </w:r>
          </w:p>
        </w:tc>
        <w:tc>
          <w:tcPr>
            <w:tcW w:w="866" w:type="dxa"/>
            <w:gridSpan w:val="2"/>
            <w:tcBorders>
              <w:bottom w:val="nil"/>
            </w:tcBorders>
            <w:vAlign w:val="center"/>
          </w:tcPr>
          <w:p w:rsidR="000F2053" w:rsidRDefault="000F2053" w:rsidP="006B0230">
            <w:pPr>
              <w:jc w:val="center"/>
            </w:pPr>
            <w:r>
              <w:t>57</w:t>
            </w:r>
            <w:r w:rsidR="0002550A">
              <w:t>,0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0F2053" w:rsidRDefault="000F2053" w:rsidP="006B0230">
            <w:pPr>
              <w:jc w:val="center"/>
            </w:pPr>
            <w:r>
              <w:t>57</w:t>
            </w:r>
            <w:r w:rsidR="0002550A">
              <w:t>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F2053" w:rsidRDefault="000F2053" w:rsidP="006B0230">
            <w:pPr>
              <w:jc w:val="center"/>
            </w:pPr>
            <w:r>
              <w:t>57</w:t>
            </w:r>
            <w:r w:rsidR="0002550A">
              <w:t>,0</w:t>
            </w:r>
          </w:p>
        </w:tc>
      </w:tr>
      <w:tr w:rsidR="000F2053" w:rsidTr="0069376D">
        <w:trPr>
          <w:cantSplit/>
          <w:trHeight w:val="285"/>
        </w:trPr>
        <w:tc>
          <w:tcPr>
            <w:tcW w:w="704" w:type="dxa"/>
            <w:vMerge/>
            <w:tcBorders>
              <w:bottom w:val="nil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  <w:tc>
          <w:tcPr>
            <w:tcW w:w="3538" w:type="dxa"/>
            <w:tcBorders>
              <w:top w:val="nil"/>
              <w:bottom w:val="nil"/>
              <w:right w:val="nil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</w:tr>
      <w:tr w:rsidR="000F2053" w:rsidTr="0069376D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  <w:tc>
          <w:tcPr>
            <w:tcW w:w="353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053" w:rsidRDefault="000F2053" w:rsidP="006B0230">
            <w:pPr>
              <w:jc w:val="center"/>
            </w:pPr>
          </w:p>
        </w:tc>
      </w:tr>
      <w:tr w:rsidR="00F96189" w:rsidTr="0069376D">
        <w:trPr>
          <w:cantSplit/>
        </w:trPr>
        <w:tc>
          <w:tcPr>
            <w:tcW w:w="704" w:type="dxa"/>
            <w:vAlign w:val="center"/>
          </w:tcPr>
          <w:p w:rsidR="00F96189" w:rsidRDefault="000F2053" w:rsidP="00B77BE0">
            <w:pPr>
              <w:jc w:val="center"/>
            </w:pPr>
            <w:r>
              <w:lastRenderedPageBreak/>
              <w:t>2.2</w:t>
            </w:r>
            <w:r w:rsidR="00F96189">
              <w:t>.</w:t>
            </w:r>
          </w:p>
        </w:tc>
        <w:tc>
          <w:tcPr>
            <w:tcW w:w="3538" w:type="dxa"/>
          </w:tcPr>
          <w:p w:rsidR="00CC1FDC" w:rsidRDefault="00F96189" w:rsidP="000F2053">
            <w:r>
              <w:t>Очистка пожарных водоемов</w:t>
            </w:r>
            <w:r w:rsidR="00CC1FDC">
              <w:t>, устройство к ним подъездных путей и пирсов:</w:t>
            </w:r>
          </w:p>
          <w:p w:rsidR="00CC1FDC" w:rsidRDefault="000F2053" w:rsidP="00CC1FDC">
            <w:pPr>
              <w:ind w:left="360"/>
            </w:pPr>
            <w:r>
              <w:t>д.Курдеево (пирс)</w:t>
            </w:r>
          </w:p>
          <w:p w:rsidR="00CC1FDC" w:rsidRDefault="00C03836" w:rsidP="00CC1FDC">
            <w:pPr>
              <w:ind w:left="360"/>
            </w:pPr>
            <w:r>
              <w:t>д. Григорьевское</w:t>
            </w:r>
          </w:p>
          <w:p w:rsidR="00E742BD" w:rsidRDefault="000F2053" w:rsidP="009F78F5">
            <w:pPr>
              <w:ind w:left="360"/>
            </w:pPr>
            <w:r>
              <w:t>д.Жуково</w:t>
            </w:r>
          </w:p>
          <w:p w:rsidR="000F2053" w:rsidRDefault="000F2053" w:rsidP="009F78F5">
            <w:pPr>
              <w:ind w:left="360"/>
            </w:pPr>
            <w:r>
              <w:t>д. Браташино</w:t>
            </w:r>
          </w:p>
          <w:p w:rsidR="000F2053" w:rsidRDefault="000F2053" w:rsidP="009F78F5">
            <w:pPr>
              <w:ind w:left="360"/>
            </w:pPr>
            <w:r>
              <w:t>д.Кобыляево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F96189" w:rsidRDefault="00F203F7" w:rsidP="00B77BE0">
            <w:pPr>
              <w:jc w:val="center"/>
            </w:pPr>
            <w:r>
              <w:t xml:space="preserve">Местный      </w:t>
            </w:r>
            <w:r w:rsidR="00220AA1">
              <w:t>бюджет</w:t>
            </w:r>
          </w:p>
        </w:tc>
        <w:tc>
          <w:tcPr>
            <w:tcW w:w="1275" w:type="dxa"/>
            <w:gridSpan w:val="3"/>
            <w:vAlign w:val="center"/>
          </w:tcPr>
          <w:p w:rsidR="00F96189" w:rsidRDefault="00F96189" w:rsidP="00B77BE0">
            <w:pPr>
              <w:jc w:val="center"/>
            </w:pPr>
          </w:p>
          <w:p w:rsidR="00CC1FDC" w:rsidRDefault="002F6C66" w:rsidP="00C03836">
            <w:pPr>
              <w:jc w:val="center"/>
            </w:pPr>
            <w:r>
              <w:t>88,5</w:t>
            </w:r>
          </w:p>
          <w:p w:rsidR="00C03836" w:rsidRDefault="00C03836" w:rsidP="00C0383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96189" w:rsidRDefault="00F96189" w:rsidP="00B77BE0">
            <w:pPr>
              <w:jc w:val="center"/>
            </w:pPr>
          </w:p>
          <w:p w:rsidR="00D87474" w:rsidRDefault="00D87474" w:rsidP="006B0230">
            <w:pPr>
              <w:jc w:val="center"/>
            </w:pPr>
          </w:p>
          <w:p w:rsidR="00220AA1" w:rsidRDefault="0069376D" w:rsidP="006B0230">
            <w:pPr>
              <w:jc w:val="center"/>
            </w:pPr>
            <w:r>
              <w:t>278</w:t>
            </w:r>
            <w:r w:rsidR="0002550A">
              <w:t>,</w:t>
            </w:r>
            <w:r>
              <w:t xml:space="preserve"> 9</w:t>
            </w:r>
            <w:r w:rsidR="00D87474">
              <w:t xml:space="preserve">21 </w:t>
            </w:r>
          </w:p>
        </w:tc>
        <w:tc>
          <w:tcPr>
            <w:tcW w:w="1276" w:type="dxa"/>
            <w:vAlign w:val="center"/>
          </w:tcPr>
          <w:p w:rsidR="00F96189" w:rsidRDefault="00F96189" w:rsidP="00B77BE0">
            <w:pPr>
              <w:jc w:val="center"/>
            </w:pPr>
          </w:p>
          <w:p w:rsidR="00C03836" w:rsidRDefault="00C03836" w:rsidP="00B77BE0">
            <w:pPr>
              <w:jc w:val="center"/>
            </w:pPr>
          </w:p>
          <w:p w:rsidR="00DF3434" w:rsidRDefault="00DF3434" w:rsidP="00B77BE0">
            <w:pPr>
              <w:jc w:val="center"/>
            </w:pPr>
          </w:p>
          <w:p w:rsidR="00DF3434" w:rsidRDefault="00DF3434" w:rsidP="00B77BE0">
            <w:pPr>
              <w:jc w:val="center"/>
            </w:pPr>
          </w:p>
          <w:p w:rsidR="00DF3434" w:rsidRDefault="00DF3434" w:rsidP="00B77BE0">
            <w:pPr>
              <w:jc w:val="center"/>
            </w:pPr>
          </w:p>
          <w:p w:rsidR="006B0230" w:rsidRDefault="006B0230" w:rsidP="006B0230">
            <w:pPr>
              <w:jc w:val="center"/>
            </w:pPr>
          </w:p>
          <w:p w:rsidR="00C03836" w:rsidRDefault="0069376D" w:rsidP="006B0230">
            <w:pPr>
              <w:jc w:val="center"/>
            </w:pPr>
            <w:r>
              <w:t>278</w:t>
            </w:r>
            <w:r w:rsidR="0002550A">
              <w:t>,</w:t>
            </w:r>
            <w:r w:rsidR="00D87474">
              <w:t>422</w:t>
            </w:r>
          </w:p>
        </w:tc>
      </w:tr>
      <w:tr w:rsidR="00F96189" w:rsidTr="0069376D">
        <w:trPr>
          <w:cantSplit/>
        </w:trPr>
        <w:tc>
          <w:tcPr>
            <w:tcW w:w="704" w:type="dxa"/>
            <w:vAlign w:val="center"/>
          </w:tcPr>
          <w:p w:rsidR="00F96189" w:rsidRDefault="00F96189" w:rsidP="00B77BE0">
            <w:pPr>
              <w:jc w:val="center"/>
            </w:pPr>
            <w:r>
              <w:t>2.5.</w:t>
            </w:r>
          </w:p>
        </w:tc>
        <w:tc>
          <w:tcPr>
            <w:tcW w:w="3538" w:type="dxa"/>
          </w:tcPr>
          <w:p w:rsidR="00F96189" w:rsidRDefault="00220AA1" w:rsidP="00B77BE0">
            <w:r>
              <w:t xml:space="preserve"> </w:t>
            </w:r>
            <w:r w:rsidR="000F2053">
              <w:t>Приобретение пожарных мот</w:t>
            </w:r>
            <w:r w:rsidR="000F2053">
              <w:t>о</w:t>
            </w:r>
            <w:r w:rsidR="000F2053">
              <w:t>помп</w:t>
            </w:r>
            <w:r w:rsidR="00D87474">
              <w:t>, пожарного инвентаря</w:t>
            </w:r>
            <w:r w:rsidR="00C03674">
              <w:t xml:space="preserve">  </w:t>
            </w:r>
          </w:p>
        </w:tc>
        <w:tc>
          <w:tcPr>
            <w:tcW w:w="1712" w:type="dxa"/>
            <w:vAlign w:val="center"/>
          </w:tcPr>
          <w:p w:rsidR="00F96189" w:rsidRDefault="00F203F7" w:rsidP="00B77BE0">
            <w:pPr>
              <w:jc w:val="center"/>
            </w:pPr>
            <w:r>
              <w:t xml:space="preserve">Местный      </w:t>
            </w:r>
            <w:r w:rsidR="00220AA1">
              <w:t>бюджет</w:t>
            </w:r>
          </w:p>
        </w:tc>
        <w:tc>
          <w:tcPr>
            <w:tcW w:w="1275" w:type="dxa"/>
            <w:gridSpan w:val="3"/>
            <w:vAlign w:val="center"/>
          </w:tcPr>
          <w:p w:rsidR="00F96189" w:rsidRDefault="0002550A" w:rsidP="006B0230">
            <w:pPr>
              <w:jc w:val="center"/>
            </w:pPr>
            <w:r>
              <w:t>16,</w:t>
            </w:r>
            <w:r w:rsidR="00C03674">
              <w:t xml:space="preserve"> 157</w:t>
            </w:r>
          </w:p>
        </w:tc>
        <w:tc>
          <w:tcPr>
            <w:tcW w:w="1134" w:type="dxa"/>
            <w:gridSpan w:val="3"/>
            <w:vAlign w:val="center"/>
          </w:tcPr>
          <w:p w:rsidR="00F96189" w:rsidRDefault="00220AA1" w:rsidP="006B0230">
            <w:pPr>
              <w:jc w:val="center"/>
            </w:pPr>
            <w:r>
              <w:t>20</w:t>
            </w:r>
            <w:r w:rsidR="0002550A">
              <w:t>,0</w:t>
            </w:r>
          </w:p>
        </w:tc>
        <w:tc>
          <w:tcPr>
            <w:tcW w:w="1276" w:type="dxa"/>
            <w:vAlign w:val="center"/>
          </w:tcPr>
          <w:p w:rsidR="00F96189" w:rsidRDefault="00220AA1" w:rsidP="001554FA">
            <w:pPr>
              <w:jc w:val="center"/>
            </w:pPr>
            <w:r>
              <w:t>20</w:t>
            </w:r>
            <w:r w:rsidR="0002550A">
              <w:t>,0</w:t>
            </w:r>
          </w:p>
        </w:tc>
      </w:tr>
      <w:tr w:rsidR="00F96189" w:rsidTr="0069376D">
        <w:trPr>
          <w:cantSplit/>
        </w:trPr>
        <w:tc>
          <w:tcPr>
            <w:tcW w:w="704" w:type="dxa"/>
            <w:vAlign w:val="center"/>
          </w:tcPr>
          <w:p w:rsidR="00F96189" w:rsidRDefault="00F96189" w:rsidP="00B77BE0">
            <w:pPr>
              <w:jc w:val="center"/>
            </w:pPr>
            <w:r>
              <w:t>2.</w:t>
            </w:r>
            <w:r w:rsidR="00E742BD">
              <w:t>6</w:t>
            </w:r>
            <w:r>
              <w:t>.</w:t>
            </w:r>
          </w:p>
        </w:tc>
        <w:tc>
          <w:tcPr>
            <w:tcW w:w="3538" w:type="dxa"/>
          </w:tcPr>
          <w:p w:rsidR="00F96189" w:rsidRDefault="00F96189" w:rsidP="00B77BE0">
            <w:r>
              <w:t>Приобретение наглядной агит</w:t>
            </w:r>
            <w:r>
              <w:t>а</w:t>
            </w:r>
            <w:r>
              <w:t>ции по пожарной безопасности</w:t>
            </w:r>
          </w:p>
        </w:tc>
        <w:tc>
          <w:tcPr>
            <w:tcW w:w="1712" w:type="dxa"/>
            <w:vAlign w:val="center"/>
          </w:tcPr>
          <w:p w:rsidR="00F96189" w:rsidRDefault="00F203F7" w:rsidP="00B77BE0">
            <w:pPr>
              <w:jc w:val="center"/>
            </w:pPr>
            <w:r>
              <w:t xml:space="preserve">Местный      </w:t>
            </w:r>
            <w:r w:rsidR="00220AA1">
              <w:t>бюджет</w:t>
            </w:r>
          </w:p>
        </w:tc>
        <w:tc>
          <w:tcPr>
            <w:tcW w:w="1275" w:type="dxa"/>
            <w:gridSpan w:val="3"/>
            <w:vAlign w:val="center"/>
          </w:tcPr>
          <w:p w:rsidR="00F96189" w:rsidRDefault="00F96189" w:rsidP="006B0230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96189" w:rsidRDefault="00EF118F" w:rsidP="006B0230">
            <w:pPr>
              <w:jc w:val="center"/>
            </w:pPr>
            <w:r>
              <w:t>1</w:t>
            </w:r>
            <w:r w:rsidR="0002550A">
              <w:t>,0</w:t>
            </w:r>
          </w:p>
        </w:tc>
        <w:tc>
          <w:tcPr>
            <w:tcW w:w="1276" w:type="dxa"/>
            <w:vAlign w:val="center"/>
          </w:tcPr>
          <w:p w:rsidR="00F96189" w:rsidRDefault="00EF118F" w:rsidP="001554FA">
            <w:pPr>
              <w:jc w:val="center"/>
            </w:pPr>
            <w:r>
              <w:t>1</w:t>
            </w:r>
            <w:r w:rsidR="0002550A">
              <w:t>,0</w:t>
            </w:r>
          </w:p>
        </w:tc>
      </w:tr>
      <w:tr w:rsidR="00F96189" w:rsidTr="0069376D">
        <w:trPr>
          <w:cantSplit/>
          <w:trHeight w:val="525"/>
        </w:trPr>
        <w:tc>
          <w:tcPr>
            <w:tcW w:w="704" w:type="dxa"/>
            <w:vAlign w:val="center"/>
          </w:tcPr>
          <w:p w:rsidR="00F96189" w:rsidRDefault="00F96189" w:rsidP="00EF3CD1">
            <w:pPr>
              <w:jc w:val="center"/>
            </w:pPr>
            <w:r>
              <w:t>2.</w:t>
            </w:r>
            <w:r w:rsidR="00EF3CD1">
              <w:t>7</w:t>
            </w:r>
            <w:r>
              <w:t>.</w:t>
            </w:r>
          </w:p>
        </w:tc>
        <w:tc>
          <w:tcPr>
            <w:tcW w:w="3538" w:type="dxa"/>
          </w:tcPr>
          <w:p w:rsidR="00F203F7" w:rsidRDefault="00F96189" w:rsidP="00B77BE0">
            <w:r>
              <w:t>Противопожарный инструктаж населения</w:t>
            </w:r>
          </w:p>
        </w:tc>
        <w:tc>
          <w:tcPr>
            <w:tcW w:w="1712" w:type="dxa"/>
            <w:vAlign w:val="center"/>
          </w:tcPr>
          <w:p w:rsidR="00F96189" w:rsidRDefault="00F203F7" w:rsidP="00B77BE0">
            <w:pPr>
              <w:jc w:val="center"/>
            </w:pPr>
            <w:r>
              <w:t xml:space="preserve">Местный      бюджет  </w:t>
            </w:r>
          </w:p>
        </w:tc>
        <w:tc>
          <w:tcPr>
            <w:tcW w:w="1275" w:type="dxa"/>
            <w:gridSpan w:val="3"/>
            <w:vAlign w:val="center"/>
          </w:tcPr>
          <w:p w:rsidR="00F96189" w:rsidRDefault="00F96189" w:rsidP="006B0230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96189" w:rsidRDefault="00EF3CD1" w:rsidP="006B0230">
            <w:pPr>
              <w:jc w:val="center"/>
            </w:pPr>
            <w:r>
              <w:t xml:space="preserve">0,5 </w:t>
            </w:r>
          </w:p>
        </w:tc>
        <w:tc>
          <w:tcPr>
            <w:tcW w:w="1276" w:type="dxa"/>
            <w:vAlign w:val="center"/>
          </w:tcPr>
          <w:p w:rsidR="00F96189" w:rsidRDefault="00EF3CD1" w:rsidP="00B77BE0">
            <w:pPr>
              <w:jc w:val="center"/>
            </w:pPr>
            <w:r>
              <w:t xml:space="preserve">0,5 </w:t>
            </w:r>
          </w:p>
        </w:tc>
      </w:tr>
      <w:tr w:rsidR="00F203F7" w:rsidTr="0069376D">
        <w:trPr>
          <w:cantSplit/>
          <w:trHeight w:val="300"/>
        </w:trPr>
        <w:tc>
          <w:tcPr>
            <w:tcW w:w="704" w:type="dxa"/>
            <w:vAlign w:val="center"/>
          </w:tcPr>
          <w:p w:rsidR="00F203F7" w:rsidRDefault="00F203F7" w:rsidP="00EF3CD1">
            <w:pPr>
              <w:jc w:val="center"/>
            </w:pPr>
          </w:p>
        </w:tc>
        <w:tc>
          <w:tcPr>
            <w:tcW w:w="3538" w:type="dxa"/>
          </w:tcPr>
          <w:p w:rsidR="00F203F7" w:rsidRDefault="00F203F7" w:rsidP="00B77BE0">
            <w:r>
              <w:t xml:space="preserve">                                           Итого:</w:t>
            </w:r>
          </w:p>
        </w:tc>
        <w:tc>
          <w:tcPr>
            <w:tcW w:w="1712" w:type="dxa"/>
            <w:vAlign w:val="center"/>
          </w:tcPr>
          <w:p w:rsidR="00F203F7" w:rsidRDefault="00F203F7" w:rsidP="00B77BE0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F203F7" w:rsidRDefault="00F203F7" w:rsidP="006B0230">
            <w:pPr>
              <w:jc w:val="center"/>
            </w:pPr>
            <w:r>
              <w:t>161,657</w:t>
            </w:r>
          </w:p>
        </w:tc>
        <w:tc>
          <w:tcPr>
            <w:tcW w:w="1134" w:type="dxa"/>
            <w:gridSpan w:val="3"/>
            <w:vAlign w:val="center"/>
          </w:tcPr>
          <w:p w:rsidR="00F203F7" w:rsidRDefault="00F203F7" w:rsidP="006B0230">
            <w:pPr>
              <w:jc w:val="center"/>
            </w:pPr>
            <w:r>
              <w:t>357,421</w:t>
            </w:r>
          </w:p>
        </w:tc>
        <w:tc>
          <w:tcPr>
            <w:tcW w:w="1276" w:type="dxa"/>
            <w:vAlign w:val="center"/>
          </w:tcPr>
          <w:p w:rsidR="00F203F7" w:rsidRDefault="00F203F7" w:rsidP="00B77BE0">
            <w:pPr>
              <w:jc w:val="center"/>
            </w:pPr>
            <w:r>
              <w:t>357,42</w:t>
            </w:r>
            <w:r w:rsidR="0001693E">
              <w:t>2</w:t>
            </w:r>
          </w:p>
        </w:tc>
      </w:tr>
      <w:tr w:rsidR="00EF118F" w:rsidTr="0069376D">
        <w:trPr>
          <w:cantSplit/>
        </w:trPr>
        <w:tc>
          <w:tcPr>
            <w:tcW w:w="704" w:type="dxa"/>
            <w:vAlign w:val="center"/>
          </w:tcPr>
          <w:p w:rsidR="00EF118F" w:rsidRDefault="00EF118F" w:rsidP="00EF3CD1">
            <w:pPr>
              <w:jc w:val="center"/>
            </w:pPr>
          </w:p>
        </w:tc>
        <w:tc>
          <w:tcPr>
            <w:tcW w:w="3538" w:type="dxa"/>
          </w:tcPr>
          <w:p w:rsidR="00EF118F" w:rsidRDefault="00F203F7" w:rsidP="006B0230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: </w:t>
            </w:r>
          </w:p>
          <w:p w:rsidR="00F203F7" w:rsidRPr="006B0230" w:rsidRDefault="00F203F7" w:rsidP="006B0230">
            <w:pPr>
              <w:jc w:val="right"/>
              <w:rPr>
                <w:b/>
              </w:rPr>
            </w:pPr>
          </w:p>
        </w:tc>
        <w:tc>
          <w:tcPr>
            <w:tcW w:w="1712" w:type="dxa"/>
            <w:vAlign w:val="center"/>
          </w:tcPr>
          <w:p w:rsidR="00EF118F" w:rsidRDefault="00EF118F" w:rsidP="00B77BE0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EF118F" w:rsidRPr="006B0230" w:rsidRDefault="0069376D" w:rsidP="0069376D">
            <w:pPr>
              <w:ind w:left="-534"/>
              <w:jc w:val="center"/>
              <w:rPr>
                <w:b/>
              </w:rPr>
            </w:pPr>
            <w:r>
              <w:rPr>
                <w:b/>
              </w:rPr>
              <w:t xml:space="preserve">        196,</w:t>
            </w:r>
            <w:r w:rsidR="00D87474">
              <w:rPr>
                <w:b/>
              </w:rPr>
              <w:t>157</w:t>
            </w:r>
          </w:p>
        </w:tc>
        <w:tc>
          <w:tcPr>
            <w:tcW w:w="1134" w:type="dxa"/>
            <w:gridSpan w:val="3"/>
            <w:vAlign w:val="center"/>
          </w:tcPr>
          <w:p w:rsidR="00D87474" w:rsidRPr="006B0230" w:rsidRDefault="0002550A" w:rsidP="006B0230">
            <w:pPr>
              <w:jc w:val="center"/>
              <w:rPr>
                <w:b/>
              </w:rPr>
            </w:pPr>
            <w:r>
              <w:rPr>
                <w:b/>
              </w:rPr>
              <w:t>391,</w:t>
            </w:r>
            <w:r w:rsidR="00D87474">
              <w:rPr>
                <w:b/>
              </w:rPr>
              <w:t>921</w:t>
            </w:r>
          </w:p>
        </w:tc>
        <w:tc>
          <w:tcPr>
            <w:tcW w:w="1276" w:type="dxa"/>
            <w:vAlign w:val="center"/>
          </w:tcPr>
          <w:p w:rsidR="00EF118F" w:rsidRPr="006B0230" w:rsidRDefault="0002550A" w:rsidP="006B0230">
            <w:pPr>
              <w:jc w:val="center"/>
              <w:rPr>
                <w:b/>
              </w:rPr>
            </w:pPr>
            <w:r>
              <w:rPr>
                <w:b/>
              </w:rPr>
              <w:t>391,</w:t>
            </w:r>
            <w:r w:rsidR="00D87474">
              <w:rPr>
                <w:b/>
              </w:rPr>
              <w:t>922</w:t>
            </w:r>
          </w:p>
        </w:tc>
      </w:tr>
      <w:tr w:rsidR="009E12CA" w:rsidTr="0069376D">
        <w:trPr>
          <w:cantSplit/>
        </w:trPr>
        <w:tc>
          <w:tcPr>
            <w:tcW w:w="704" w:type="dxa"/>
            <w:vAlign w:val="center"/>
          </w:tcPr>
          <w:p w:rsidR="009E12CA" w:rsidRDefault="009E12CA" w:rsidP="00EF3CD1">
            <w:pPr>
              <w:jc w:val="center"/>
            </w:pPr>
          </w:p>
        </w:tc>
        <w:tc>
          <w:tcPr>
            <w:tcW w:w="3538" w:type="dxa"/>
          </w:tcPr>
          <w:p w:rsidR="009E12CA" w:rsidRPr="006B0230" w:rsidRDefault="0001693E" w:rsidP="0001693E">
            <w:pPr>
              <w:jc w:val="center"/>
              <w:rPr>
                <w:b/>
              </w:rPr>
            </w:pPr>
            <w:r>
              <w:rPr>
                <w:b/>
              </w:rPr>
              <w:t>Всего за 2014-2016 годы:</w:t>
            </w:r>
          </w:p>
        </w:tc>
        <w:tc>
          <w:tcPr>
            <w:tcW w:w="1712" w:type="dxa"/>
            <w:vAlign w:val="center"/>
          </w:tcPr>
          <w:p w:rsidR="009E12CA" w:rsidRDefault="009E12CA" w:rsidP="00B77BE0">
            <w:pPr>
              <w:jc w:val="center"/>
            </w:pPr>
          </w:p>
        </w:tc>
        <w:tc>
          <w:tcPr>
            <w:tcW w:w="3685" w:type="dxa"/>
            <w:gridSpan w:val="7"/>
            <w:vAlign w:val="center"/>
          </w:tcPr>
          <w:p w:rsidR="009E12CA" w:rsidRPr="006B0230" w:rsidRDefault="002F6C66" w:rsidP="002F6C66">
            <w:pPr>
              <w:jc w:val="center"/>
              <w:rPr>
                <w:b/>
              </w:rPr>
            </w:pPr>
            <w:r>
              <w:rPr>
                <w:b/>
              </w:rPr>
              <w:t>980</w:t>
            </w:r>
            <w:r w:rsidR="0002550A">
              <w:rPr>
                <w:b/>
              </w:rPr>
              <w:t>,0</w:t>
            </w:r>
          </w:p>
        </w:tc>
      </w:tr>
    </w:tbl>
    <w:p w:rsidR="00A9701E" w:rsidRDefault="00A9701E" w:rsidP="00A9701E"/>
    <w:p w:rsidR="00E742BD" w:rsidRDefault="00E742BD" w:rsidP="00A9701E"/>
    <w:p w:rsidR="00CC1FDC" w:rsidRDefault="00F20C81" w:rsidP="00F20C81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Ресурсное обеспечение программы.</w:t>
      </w:r>
    </w:p>
    <w:p w:rsidR="00EF118F" w:rsidRDefault="00EF118F" w:rsidP="00EF118F">
      <w:pPr>
        <w:jc w:val="center"/>
        <w:rPr>
          <w:b/>
        </w:rPr>
      </w:pPr>
    </w:p>
    <w:p w:rsidR="00EF118F" w:rsidRDefault="00EF118F" w:rsidP="00EF118F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1382"/>
        <w:gridCol w:w="1525"/>
        <w:gridCol w:w="1524"/>
        <w:gridCol w:w="1524"/>
        <w:gridCol w:w="1525"/>
      </w:tblGrid>
      <w:tr w:rsidR="00EF118F" w:rsidRPr="00C645E0" w:rsidTr="006B0230">
        <w:tc>
          <w:tcPr>
            <w:tcW w:w="1983" w:type="dxa"/>
            <w:vMerge w:val="restart"/>
            <w:vAlign w:val="center"/>
          </w:tcPr>
          <w:p w:rsidR="00EF118F" w:rsidRPr="00C645E0" w:rsidRDefault="00EF118F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645E0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1382" w:type="dxa"/>
            <w:vMerge w:val="restart"/>
            <w:vAlign w:val="center"/>
          </w:tcPr>
          <w:p w:rsidR="00EF118F" w:rsidRPr="00C645E0" w:rsidRDefault="00EF118F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645E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098" w:type="dxa"/>
            <w:gridSpan w:val="4"/>
          </w:tcPr>
          <w:p w:rsidR="00EF118F" w:rsidRPr="00C645E0" w:rsidRDefault="001620D6" w:rsidP="001620D6">
            <w:pPr>
              <w:tabs>
                <w:tab w:val="left" w:pos="426"/>
                <w:tab w:val="center" w:pos="2941"/>
                <w:tab w:val="right" w:pos="588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="00EF118F" w:rsidRPr="00C645E0">
              <w:rPr>
                <w:sz w:val="26"/>
                <w:szCs w:val="26"/>
              </w:rPr>
              <w:t>Потребность</w:t>
            </w:r>
            <w:r>
              <w:rPr>
                <w:sz w:val="26"/>
                <w:szCs w:val="26"/>
              </w:rPr>
              <w:tab/>
            </w:r>
          </w:p>
        </w:tc>
      </w:tr>
      <w:tr w:rsidR="00EF118F" w:rsidRPr="00C645E0" w:rsidTr="006B0230">
        <w:tc>
          <w:tcPr>
            <w:tcW w:w="1983" w:type="dxa"/>
            <w:vMerge/>
          </w:tcPr>
          <w:p w:rsidR="00EF118F" w:rsidRPr="00C645E0" w:rsidRDefault="00EF118F" w:rsidP="00665587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EF118F" w:rsidRPr="00C645E0" w:rsidRDefault="00EF118F" w:rsidP="00665587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EF118F" w:rsidRPr="00C645E0" w:rsidRDefault="00EF118F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645E0">
              <w:rPr>
                <w:sz w:val="26"/>
                <w:szCs w:val="26"/>
              </w:rPr>
              <w:t>всего</w:t>
            </w:r>
          </w:p>
        </w:tc>
        <w:tc>
          <w:tcPr>
            <w:tcW w:w="4573" w:type="dxa"/>
            <w:gridSpan w:val="3"/>
          </w:tcPr>
          <w:p w:rsidR="00EF118F" w:rsidRPr="00C645E0" w:rsidRDefault="00EF118F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645E0">
              <w:rPr>
                <w:sz w:val="26"/>
                <w:szCs w:val="26"/>
              </w:rPr>
              <w:t>в том числе по годам</w:t>
            </w:r>
          </w:p>
        </w:tc>
      </w:tr>
      <w:tr w:rsidR="00EF118F" w:rsidRPr="00C645E0" w:rsidTr="006B0230">
        <w:tc>
          <w:tcPr>
            <w:tcW w:w="1983" w:type="dxa"/>
            <w:vMerge/>
          </w:tcPr>
          <w:p w:rsidR="00EF118F" w:rsidRPr="00C645E0" w:rsidRDefault="00EF118F" w:rsidP="00665587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EF118F" w:rsidRPr="00C645E0" w:rsidRDefault="00EF118F" w:rsidP="00665587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25" w:type="dxa"/>
            <w:vMerge/>
          </w:tcPr>
          <w:p w:rsidR="00EF118F" w:rsidRPr="00C645E0" w:rsidRDefault="00EF118F" w:rsidP="00665587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EF118F" w:rsidRPr="00C645E0" w:rsidRDefault="00EF118F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F6C66">
              <w:rPr>
                <w:sz w:val="26"/>
                <w:szCs w:val="26"/>
              </w:rPr>
              <w:t>4</w:t>
            </w:r>
          </w:p>
        </w:tc>
        <w:tc>
          <w:tcPr>
            <w:tcW w:w="1524" w:type="dxa"/>
          </w:tcPr>
          <w:p w:rsidR="00EF118F" w:rsidRPr="00C645E0" w:rsidRDefault="00EF118F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F6C66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EF118F" w:rsidRPr="00C645E0" w:rsidRDefault="00EF118F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F6C66">
              <w:rPr>
                <w:sz w:val="26"/>
                <w:szCs w:val="26"/>
              </w:rPr>
              <w:t>6</w:t>
            </w:r>
          </w:p>
        </w:tc>
      </w:tr>
      <w:tr w:rsidR="00EF118F" w:rsidRPr="00C645E0" w:rsidTr="006B0230">
        <w:tc>
          <w:tcPr>
            <w:tcW w:w="1983" w:type="dxa"/>
          </w:tcPr>
          <w:p w:rsidR="00EF118F" w:rsidRPr="00C645E0" w:rsidRDefault="00EF118F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645E0">
              <w:rPr>
                <w:sz w:val="26"/>
                <w:szCs w:val="26"/>
              </w:rPr>
              <w:t>Финансовые ресурсы:</w:t>
            </w:r>
          </w:p>
        </w:tc>
        <w:tc>
          <w:tcPr>
            <w:tcW w:w="1382" w:type="dxa"/>
          </w:tcPr>
          <w:p w:rsidR="00EF118F" w:rsidRPr="00C645E0" w:rsidRDefault="009E12CA" w:rsidP="00665587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</w:t>
            </w:r>
            <w:r w:rsidR="00EF118F" w:rsidRPr="00C645E0">
              <w:rPr>
                <w:sz w:val="26"/>
                <w:szCs w:val="26"/>
              </w:rPr>
              <w:t>. руб.</w:t>
            </w:r>
          </w:p>
        </w:tc>
        <w:tc>
          <w:tcPr>
            <w:tcW w:w="1525" w:type="dxa"/>
            <w:vAlign w:val="center"/>
          </w:tcPr>
          <w:p w:rsidR="00EF118F" w:rsidRPr="00C645E0" w:rsidRDefault="002F6C66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  <w:r w:rsidR="0001693E">
              <w:rPr>
                <w:sz w:val="26"/>
                <w:szCs w:val="26"/>
              </w:rPr>
              <w:t>,0</w:t>
            </w:r>
          </w:p>
        </w:tc>
        <w:tc>
          <w:tcPr>
            <w:tcW w:w="1524" w:type="dxa"/>
            <w:vAlign w:val="center"/>
          </w:tcPr>
          <w:p w:rsidR="00EF118F" w:rsidRPr="00C645E0" w:rsidRDefault="00D87474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550A">
              <w:rPr>
                <w:sz w:val="26"/>
                <w:szCs w:val="26"/>
              </w:rPr>
              <w:t>9</w:t>
            </w:r>
            <w:r w:rsidR="0069376D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157</w:t>
            </w:r>
            <w:r w:rsidR="009E12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EF118F" w:rsidRPr="00C645E0" w:rsidRDefault="0069376D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</w:t>
            </w:r>
            <w:r w:rsidR="00D87474">
              <w:rPr>
                <w:sz w:val="26"/>
                <w:szCs w:val="26"/>
              </w:rPr>
              <w:t>921</w:t>
            </w:r>
          </w:p>
        </w:tc>
        <w:tc>
          <w:tcPr>
            <w:tcW w:w="1525" w:type="dxa"/>
            <w:vAlign w:val="center"/>
          </w:tcPr>
          <w:p w:rsidR="00EF118F" w:rsidRPr="00C645E0" w:rsidRDefault="0069376D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</w:t>
            </w:r>
            <w:r w:rsidR="00D87474">
              <w:rPr>
                <w:sz w:val="26"/>
                <w:szCs w:val="26"/>
              </w:rPr>
              <w:t>922</w:t>
            </w:r>
          </w:p>
        </w:tc>
      </w:tr>
      <w:tr w:rsidR="006B0230" w:rsidRPr="00C645E0" w:rsidTr="006B0230">
        <w:tc>
          <w:tcPr>
            <w:tcW w:w="1983" w:type="dxa"/>
          </w:tcPr>
          <w:p w:rsidR="006B0230" w:rsidRPr="00C645E0" w:rsidRDefault="006B0230" w:rsidP="00665587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C645E0">
              <w:rPr>
                <w:sz w:val="26"/>
                <w:szCs w:val="26"/>
              </w:rPr>
              <w:t>- средства бюджета</w:t>
            </w:r>
          </w:p>
        </w:tc>
        <w:tc>
          <w:tcPr>
            <w:tcW w:w="1382" w:type="dxa"/>
          </w:tcPr>
          <w:p w:rsidR="006B0230" w:rsidRPr="00C645E0" w:rsidRDefault="006B0230" w:rsidP="00665587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</w:t>
            </w:r>
            <w:r w:rsidRPr="00C645E0">
              <w:rPr>
                <w:sz w:val="26"/>
                <w:szCs w:val="26"/>
              </w:rPr>
              <w:t>. руб.</w:t>
            </w:r>
          </w:p>
        </w:tc>
        <w:tc>
          <w:tcPr>
            <w:tcW w:w="1525" w:type="dxa"/>
            <w:vAlign w:val="center"/>
          </w:tcPr>
          <w:p w:rsidR="006B0230" w:rsidRPr="00C645E0" w:rsidRDefault="002F6C66" w:rsidP="00F8778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</w:t>
            </w:r>
            <w:r w:rsidR="0001693E">
              <w:rPr>
                <w:sz w:val="26"/>
                <w:szCs w:val="26"/>
              </w:rPr>
              <w:t>,0</w:t>
            </w:r>
          </w:p>
        </w:tc>
        <w:tc>
          <w:tcPr>
            <w:tcW w:w="1524" w:type="dxa"/>
            <w:vAlign w:val="center"/>
          </w:tcPr>
          <w:p w:rsidR="006B0230" w:rsidRPr="00C645E0" w:rsidRDefault="00D87474" w:rsidP="00F8778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550A">
              <w:rPr>
                <w:sz w:val="26"/>
                <w:szCs w:val="26"/>
              </w:rPr>
              <w:t>9</w:t>
            </w:r>
            <w:r w:rsidR="0069376D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157</w:t>
            </w:r>
            <w:r w:rsidR="006B023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6B0230" w:rsidRPr="00C645E0" w:rsidRDefault="0069376D" w:rsidP="00F8778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</w:t>
            </w:r>
            <w:r w:rsidR="00D87474">
              <w:rPr>
                <w:sz w:val="26"/>
                <w:szCs w:val="26"/>
              </w:rPr>
              <w:t>921</w:t>
            </w:r>
          </w:p>
        </w:tc>
        <w:tc>
          <w:tcPr>
            <w:tcW w:w="1525" w:type="dxa"/>
            <w:vAlign w:val="center"/>
          </w:tcPr>
          <w:p w:rsidR="006B0230" w:rsidRPr="00C645E0" w:rsidRDefault="0069376D" w:rsidP="00F8778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</w:t>
            </w:r>
            <w:r w:rsidR="00D87474">
              <w:rPr>
                <w:sz w:val="26"/>
                <w:szCs w:val="26"/>
              </w:rPr>
              <w:t>922</w:t>
            </w:r>
          </w:p>
        </w:tc>
      </w:tr>
    </w:tbl>
    <w:p w:rsidR="00703010" w:rsidRDefault="00703010" w:rsidP="009E12CA">
      <w:pPr>
        <w:rPr>
          <w:b/>
        </w:rPr>
      </w:pPr>
    </w:p>
    <w:p w:rsidR="00703010" w:rsidRDefault="00703010" w:rsidP="00F20C81">
      <w:pPr>
        <w:ind w:left="360"/>
        <w:rPr>
          <w:b/>
        </w:rPr>
      </w:pPr>
    </w:p>
    <w:p w:rsidR="00F20C81" w:rsidRPr="006B0230" w:rsidRDefault="00F20C81" w:rsidP="00F20C81">
      <w:pPr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6B0230">
        <w:rPr>
          <w:b/>
          <w:sz w:val="26"/>
          <w:szCs w:val="26"/>
        </w:rPr>
        <w:t>Ожидаемые результаты.</w:t>
      </w:r>
    </w:p>
    <w:p w:rsidR="00CC1FDC" w:rsidRPr="006B0230" w:rsidRDefault="00CC1FDC" w:rsidP="00A9701E">
      <w:pPr>
        <w:rPr>
          <w:sz w:val="26"/>
          <w:szCs w:val="26"/>
        </w:rPr>
      </w:pPr>
    </w:p>
    <w:p w:rsidR="00703010" w:rsidRPr="006B0230" w:rsidRDefault="00703010" w:rsidP="00703010">
      <w:pPr>
        <w:numPr>
          <w:ilvl w:val="0"/>
          <w:numId w:val="2"/>
        </w:numPr>
        <w:jc w:val="both"/>
        <w:rPr>
          <w:sz w:val="26"/>
          <w:szCs w:val="26"/>
        </w:rPr>
      </w:pPr>
      <w:r w:rsidRPr="006B0230">
        <w:rPr>
          <w:sz w:val="26"/>
          <w:szCs w:val="26"/>
        </w:rPr>
        <w:t>Снижение числа пожаров и ЧС, повлекших за собой смерть граждан и нанесших большой материальный ущерб;</w:t>
      </w:r>
    </w:p>
    <w:p w:rsidR="009E12CA" w:rsidRPr="006B0230" w:rsidRDefault="00703010" w:rsidP="00703010">
      <w:pPr>
        <w:numPr>
          <w:ilvl w:val="0"/>
          <w:numId w:val="2"/>
        </w:numPr>
        <w:jc w:val="both"/>
        <w:rPr>
          <w:sz w:val="26"/>
          <w:szCs w:val="26"/>
        </w:rPr>
      </w:pPr>
      <w:r w:rsidRPr="006B0230">
        <w:rPr>
          <w:sz w:val="26"/>
          <w:szCs w:val="26"/>
        </w:rPr>
        <w:t xml:space="preserve">Снижение времени оповещения руководящего состава Заволжского сельского поселения ЯМР ЯО и населения о возникновении (угрозе возникновения) </w:t>
      </w:r>
      <w:r w:rsidR="00CF1606">
        <w:rPr>
          <w:sz w:val="26"/>
          <w:szCs w:val="26"/>
        </w:rPr>
        <w:t xml:space="preserve">   </w:t>
      </w:r>
      <w:r w:rsidRPr="006B0230">
        <w:rPr>
          <w:sz w:val="26"/>
          <w:szCs w:val="26"/>
        </w:rPr>
        <w:t xml:space="preserve">чрезвычайных ситуаций, связанных с пожарами и ЧС природного и </w:t>
      </w:r>
      <w:r w:rsidR="00CF1606">
        <w:rPr>
          <w:sz w:val="26"/>
          <w:szCs w:val="26"/>
        </w:rPr>
        <w:t xml:space="preserve">               </w:t>
      </w:r>
      <w:r w:rsidRPr="006B0230">
        <w:rPr>
          <w:sz w:val="26"/>
          <w:szCs w:val="26"/>
        </w:rPr>
        <w:t xml:space="preserve">техногенного характера, а также террористическими актами; </w:t>
      </w:r>
    </w:p>
    <w:p w:rsidR="00CC1FDC" w:rsidRPr="006B0230" w:rsidRDefault="009E12CA" w:rsidP="00703010">
      <w:pPr>
        <w:numPr>
          <w:ilvl w:val="0"/>
          <w:numId w:val="2"/>
        </w:numPr>
        <w:jc w:val="both"/>
        <w:rPr>
          <w:sz w:val="26"/>
          <w:szCs w:val="26"/>
        </w:rPr>
      </w:pPr>
      <w:r w:rsidRPr="006B0230">
        <w:rPr>
          <w:sz w:val="26"/>
          <w:szCs w:val="26"/>
        </w:rPr>
        <w:t>У</w:t>
      </w:r>
      <w:r w:rsidR="00703010" w:rsidRPr="006B0230">
        <w:rPr>
          <w:sz w:val="26"/>
          <w:szCs w:val="26"/>
        </w:rPr>
        <w:t>величение добровольных пожарных инспекторов;</w:t>
      </w:r>
    </w:p>
    <w:p w:rsidR="00C75315" w:rsidRPr="006B0230" w:rsidRDefault="00703010" w:rsidP="00703010">
      <w:pPr>
        <w:numPr>
          <w:ilvl w:val="0"/>
          <w:numId w:val="2"/>
        </w:numPr>
        <w:jc w:val="both"/>
        <w:rPr>
          <w:sz w:val="26"/>
          <w:szCs w:val="26"/>
        </w:rPr>
      </w:pPr>
      <w:r w:rsidRPr="006B0230">
        <w:rPr>
          <w:sz w:val="26"/>
          <w:szCs w:val="26"/>
        </w:rPr>
        <w:t xml:space="preserve">Повышение </w:t>
      </w:r>
      <w:r w:rsidR="009E12CA" w:rsidRPr="006B0230">
        <w:rPr>
          <w:sz w:val="26"/>
          <w:szCs w:val="26"/>
        </w:rPr>
        <w:t>знаний у населения способам защиты от опасностей, возникающих в результате ЧС природного и техногенного характера;</w:t>
      </w:r>
    </w:p>
    <w:p w:rsidR="009E12CA" w:rsidRPr="006B0230" w:rsidRDefault="009E12CA" w:rsidP="00703010">
      <w:pPr>
        <w:numPr>
          <w:ilvl w:val="0"/>
          <w:numId w:val="2"/>
        </w:numPr>
        <w:jc w:val="both"/>
        <w:rPr>
          <w:sz w:val="26"/>
          <w:szCs w:val="26"/>
        </w:rPr>
      </w:pPr>
      <w:r w:rsidRPr="006B0230">
        <w:rPr>
          <w:sz w:val="26"/>
          <w:szCs w:val="26"/>
        </w:rPr>
        <w:t>Оборудованные пожарные водоемы;</w:t>
      </w:r>
    </w:p>
    <w:p w:rsidR="009E12CA" w:rsidRPr="006B0230" w:rsidRDefault="009E12CA" w:rsidP="00703010">
      <w:pPr>
        <w:numPr>
          <w:ilvl w:val="0"/>
          <w:numId w:val="2"/>
        </w:numPr>
        <w:jc w:val="both"/>
        <w:rPr>
          <w:sz w:val="26"/>
          <w:szCs w:val="26"/>
        </w:rPr>
      </w:pPr>
      <w:r w:rsidRPr="006B0230">
        <w:rPr>
          <w:sz w:val="26"/>
          <w:szCs w:val="26"/>
        </w:rPr>
        <w:t>Наличи</w:t>
      </w:r>
      <w:r w:rsidR="0001693E">
        <w:rPr>
          <w:sz w:val="26"/>
          <w:szCs w:val="26"/>
        </w:rPr>
        <w:t>е средств индивидуальной защиты у НАСФ и муниципального</w:t>
      </w:r>
      <w:r w:rsidR="00CF1606">
        <w:rPr>
          <w:sz w:val="26"/>
          <w:szCs w:val="26"/>
        </w:rPr>
        <w:t xml:space="preserve">           </w:t>
      </w:r>
      <w:r w:rsidR="0001693E">
        <w:rPr>
          <w:sz w:val="26"/>
          <w:szCs w:val="26"/>
        </w:rPr>
        <w:t xml:space="preserve"> учреждения;</w:t>
      </w:r>
    </w:p>
    <w:p w:rsidR="00B054B5" w:rsidRPr="006B0230" w:rsidRDefault="009E12CA" w:rsidP="00B054B5">
      <w:pPr>
        <w:numPr>
          <w:ilvl w:val="0"/>
          <w:numId w:val="2"/>
        </w:numPr>
        <w:jc w:val="both"/>
        <w:rPr>
          <w:sz w:val="26"/>
          <w:szCs w:val="26"/>
        </w:rPr>
      </w:pPr>
      <w:r w:rsidRPr="006B0230">
        <w:rPr>
          <w:sz w:val="26"/>
          <w:szCs w:val="26"/>
        </w:rPr>
        <w:t xml:space="preserve">Наличие </w:t>
      </w:r>
      <w:r w:rsidR="0070573E">
        <w:rPr>
          <w:sz w:val="26"/>
          <w:szCs w:val="26"/>
        </w:rPr>
        <w:t>противопожарных (минерализованных</w:t>
      </w:r>
      <w:r w:rsidR="00B054B5" w:rsidRPr="006B0230">
        <w:rPr>
          <w:sz w:val="26"/>
          <w:szCs w:val="26"/>
        </w:rPr>
        <w:t>) полос в</w:t>
      </w:r>
      <w:r w:rsidR="0069376D">
        <w:rPr>
          <w:sz w:val="26"/>
          <w:szCs w:val="26"/>
        </w:rPr>
        <w:t>округ</w:t>
      </w:r>
      <w:r w:rsidR="00B054B5" w:rsidRPr="006B0230">
        <w:rPr>
          <w:sz w:val="26"/>
          <w:szCs w:val="26"/>
        </w:rPr>
        <w:t xml:space="preserve"> населенных пунк</w:t>
      </w:r>
      <w:r w:rsidR="0069376D">
        <w:rPr>
          <w:sz w:val="26"/>
          <w:szCs w:val="26"/>
        </w:rPr>
        <w:t>тов</w:t>
      </w:r>
      <w:r w:rsidR="00B054B5" w:rsidRPr="006B0230">
        <w:rPr>
          <w:sz w:val="26"/>
          <w:szCs w:val="26"/>
        </w:rPr>
        <w:t>.</w:t>
      </w:r>
    </w:p>
    <w:p w:rsidR="00C75315" w:rsidRDefault="00C75315" w:rsidP="00A9701E"/>
    <w:p w:rsidR="00C75315" w:rsidRDefault="00C75315" w:rsidP="00A9701E"/>
    <w:p w:rsidR="00C75315" w:rsidRDefault="001A4B45" w:rsidP="001A4B45">
      <w:pPr>
        <w:tabs>
          <w:tab w:val="left" w:pos="62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A4B45" w:rsidRDefault="001A4B45" w:rsidP="001A4B45">
      <w:pPr>
        <w:tabs>
          <w:tab w:val="left" w:pos="6255"/>
        </w:tabs>
        <w:rPr>
          <w:sz w:val="26"/>
          <w:szCs w:val="26"/>
        </w:rPr>
      </w:pPr>
    </w:p>
    <w:p w:rsidR="001A4B45" w:rsidRDefault="001A4B45" w:rsidP="001A4B45">
      <w:pPr>
        <w:tabs>
          <w:tab w:val="left" w:pos="6255"/>
        </w:tabs>
        <w:rPr>
          <w:sz w:val="26"/>
          <w:szCs w:val="26"/>
        </w:rPr>
      </w:pPr>
    </w:p>
    <w:p w:rsidR="001A4B45" w:rsidRDefault="001A4B45" w:rsidP="001A4B45">
      <w:pPr>
        <w:tabs>
          <w:tab w:val="left" w:pos="6255"/>
        </w:tabs>
        <w:rPr>
          <w:sz w:val="26"/>
          <w:szCs w:val="26"/>
        </w:rPr>
      </w:pPr>
    </w:p>
    <w:p w:rsidR="001A4B45" w:rsidRDefault="001A4B45" w:rsidP="001A4B45">
      <w:pPr>
        <w:tabs>
          <w:tab w:val="left" w:pos="6255"/>
        </w:tabs>
        <w:rPr>
          <w:sz w:val="26"/>
          <w:szCs w:val="26"/>
        </w:rPr>
      </w:pPr>
    </w:p>
    <w:p w:rsidR="001A4B45" w:rsidRPr="009F78F5" w:rsidRDefault="001A4B45" w:rsidP="001A4B45">
      <w:pPr>
        <w:tabs>
          <w:tab w:val="left" w:pos="6255"/>
        </w:tabs>
        <w:rPr>
          <w:sz w:val="26"/>
          <w:szCs w:val="26"/>
        </w:rPr>
      </w:pPr>
    </w:p>
    <w:p w:rsidR="00E742BD" w:rsidRPr="009F78F5" w:rsidRDefault="00E742BD" w:rsidP="00E742BD">
      <w:pPr>
        <w:pStyle w:val="20"/>
        <w:ind w:left="5760"/>
        <w:rPr>
          <w:sz w:val="26"/>
          <w:szCs w:val="26"/>
        </w:rPr>
      </w:pPr>
      <w:r w:rsidRPr="009F78F5">
        <w:rPr>
          <w:sz w:val="26"/>
          <w:szCs w:val="26"/>
        </w:rPr>
        <w:t xml:space="preserve">Приложение </w:t>
      </w:r>
    </w:p>
    <w:p w:rsidR="00E742BD" w:rsidRPr="009F78F5" w:rsidRDefault="00E742BD" w:rsidP="00E742BD">
      <w:pPr>
        <w:ind w:left="5760"/>
        <w:rPr>
          <w:sz w:val="26"/>
          <w:szCs w:val="26"/>
        </w:rPr>
      </w:pPr>
      <w:r w:rsidRPr="009F78F5">
        <w:rPr>
          <w:sz w:val="26"/>
          <w:szCs w:val="26"/>
        </w:rPr>
        <w:t>к Программе " Повышение безопасности жизнедеятельн</w:t>
      </w:r>
      <w:r w:rsidRPr="009F78F5">
        <w:rPr>
          <w:sz w:val="26"/>
          <w:szCs w:val="26"/>
        </w:rPr>
        <w:t>о</w:t>
      </w:r>
      <w:r w:rsidRPr="009F78F5">
        <w:rPr>
          <w:sz w:val="26"/>
          <w:szCs w:val="26"/>
        </w:rPr>
        <w:t xml:space="preserve">сти населения </w:t>
      </w:r>
      <w:r w:rsidR="008C2D97" w:rsidRPr="009F78F5">
        <w:rPr>
          <w:sz w:val="26"/>
          <w:szCs w:val="26"/>
        </w:rPr>
        <w:t>Заволжского</w:t>
      </w:r>
      <w:r w:rsidRPr="009F78F5">
        <w:rPr>
          <w:sz w:val="26"/>
          <w:szCs w:val="26"/>
        </w:rPr>
        <w:t xml:space="preserve"> сельского поселения Яросла</w:t>
      </w:r>
      <w:r w:rsidRPr="009F78F5">
        <w:rPr>
          <w:sz w:val="26"/>
          <w:szCs w:val="26"/>
        </w:rPr>
        <w:t>в</w:t>
      </w:r>
      <w:r w:rsidRPr="009F78F5">
        <w:rPr>
          <w:sz w:val="26"/>
          <w:szCs w:val="26"/>
        </w:rPr>
        <w:t>ского муниципального ра</w:t>
      </w:r>
      <w:r w:rsidR="001A4B45">
        <w:rPr>
          <w:sz w:val="26"/>
          <w:szCs w:val="26"/>
        </w:rPr>
        <w:t>йона Ярославской области на 2014 – 2016</w:t>
      </w:r>
      <w:r w:rsidRPr="009F78F5">
        <w:rPr>
          <w:sz w:val="26"/>
          <w:szCs w:val="26"/>
        </w:rPr>
        <w:t xml:space="preserve"> годы"</w:t>
      </w:r>
    </w:p>
    <w:p w:rsidR="00E742BD" w:rsidRPr="009F78F5" w:rsidRDefault="00E742BD" w:rsidP="00E742BD">
      <w:pPr>
        <w:pStyle w:val="20"/>
        <w:rPr>
          <w:sz w:val="26"/>
          <w:szCs w:val="26"/>
        </w:rPr>
      </w:pPr>
    </w:p>
    <w:p w:rsidR="00E742BD" w:rsidRPr="009F78F5" w:rsidRDefault="00E742BD" w:rsidP="00E742BD">
      <w:pPr>
        <w:rPr>
          <w:sz w:val="26"/>
          <w:szCs w:val="26"/>
        </w:rPr>
      </w:pPr>
    </w:p>
    <w:p w:rsidR="00E742BD" w:rsidRPr="009F78F5" w:rsidRDefault="00E742BD" w:rsidP="00E742BD">
      <w:pPr>
        <w:pStyle w:val="2"/>
        <w:rPr>
          <w:sz w:val="26"/>
          <w:szCs w:val="26"/>
        </w:rPr>
      </w:pPr>
    </w:p>
    <w:p w:rsidR="00E742BD" w:rsidRPr="009F78F5" w:rsidRDefault="00E742BD" w:rsidP="00CF1606">
      <w:pPr>
        <w:pStyle w:val="2"/>
        <w:jc w:val="both"/>
        <w:rPr>
          <w:sz w:val="26"/>
          <w:szCs w:val="26"/>
        </w:rPr>
      </w:pPr>
      <w:r w:rsidRPr="009F78F5">
        <w:rPr>
          <w:sz w:val="26"/>
          <w:szCs w:val="26"/>
        </w:rPr>
        <w:t>Методика оценки эффективности целевой программы</w:t>
      </w:r>
    </w:p>
    <w:p w:rsidR="00E742BD" w:rsidRPr="009F78F5" w:rsidRDefault="00E742BD" w:rsidP="00CF1606">
      <w:pPr>
        <w:pStyle w:val="2"/>
        <w:jc w:val="both"/>
        <w:rPr>
          <w:sz w:val="26"/>
          <w:szCs w:val="26"/>
        </w:rPr>
      </w:pPr>
      <w:r w:rsidRPr="009F78F5">
        <w:rPr>
          <w:sz w:val="26"/>
          <w:szCs w:val="26"/>
        </w:rPr>
        <w:t>"Укрепление пожарной безопасности в населенных пунктах</w:t>
      </w:r>
    </w:p>
    <w:p w:rsidR="00E742BD" w:rsidRPr="009F78F5" w:rsidRDefault="008C2D97" w:rsidP="00CF1606">
      <w:pPr>
        <w:pStyle w:val="2"/>
        <w:jc w:val="both"/>
        <w:rPr>
          <w:sz w:val="26"/>
          <w:szCs w:val="26"/>
        </w:rPr>
      </w:pPr>
      <w:r w:rsidRPr="009F78F5">
        <w:rPr>
          <w:sz w:val="26"/>
          <w:szCs w:val="26"/>
        </w:rPr>
        <w:t>Заволжского</w:t>
      </w:r>
      <w:r w:rsidR="00E742BD" w:rsidRPr="009F78F5">
        <w:rPr>
          <w:sz w:val="26"/>
          <w:szCs w:val="26"/>
        </w:rPr>
        <w:t xml:space="preserve"> сельского поселения"</w:t>
      </w:r>
    </w:p>
    <w:p w:rsidR="00E742BD" w:rsidRPr="009F78F5" w:rsidRDefault="00E742BD" w:rsidP="00CF1606">
      <w:pPr>
        <w:jc w:val="both"/>
        <w:rPr>
          <w:sz w:val="26"/>
          <w:szCs w:val="26"/>
        </w:rPr>
      </w:pPr>
    </w:p>
    <w:p w:rsidR="00E742BD" w:rsidRPr="009F78F5" w:rsidRDefault="00E742BD" w:rsidP="00CF1606">
      <w:pPr>
        <w:ind w:firstLine="720"/>
        <w:jc w:val="both"/>
        <w:rPr>
          <w:sz w:val="26"/>
          <w:szCs w:val="26"/>
        </w:rPr>
      </w:pPr>
      <w:r w:rsidRPr="009F78F5">
        <w:rPr>
          <w:sz w:val="26"/>
          <w:szCs w:val="26"/>
        </w:rPr>
        <w:t xml:space="preserve">По результатам оценки эффективности целевой Программы могут быть </w:t>
      </w:r>
      <w:r w:rsidR="00CF1606">
        <w:rPr>
          <w:sz w:val="26"/>
          <w:szCs w:val="26"/>
        </w:rPr>
        <w:t xml:space="preserve">  </w:t>
      </w:r>
      <w:r w:rsidRPr="009F78F5">
        <w:rPr>
          <w:sz w:val="26"/>
          <w:szCs w:val="26"/>
        </w:rPr>
        <w:t>сделаны следующие выводы:</w:t>
      </w:r>
    </w:p>
    <w:p w:rsidR="00E742BD" w:rsidRPr="009F78F5" w:rsidRDefault="00E742BD" w:rsidP="00CF1606">
      <w:pPr>
        <w:numPr>
          <w:ilvl w:val="0"/>
          <w:numId w:val="4"/>
        </w:numPr>
        <w:jc w:val="both"/>
        <w:rPr>
          <w:sz w:val="26"/>
          <w:szCs w:val="26"/>
        </w:rPr>
      </w:pPr>
      <w:r w:rsidRPr="009F78F5">
        <w:rPr>
          <w:sz w:val="26"/>
          <w:szCs w:val="26"/>
        </w:rPr>
        <w:t>Эффективность снизилась по сравнению с предыдущим годом.</w:t>
      </w:r>
    </w:p>
    <w:p w:rsidR="00E742BD" w:rsidRPr="009F78F5" w:rsidRDefault="00E742BD" w:rsidP="00CF1606">
      <w:pPr>
        <w:numPr>
          <w:ilvl w:val="0"/>
          <w:numId w:val="4"/>
        </w:numPr>
        <w:jc w:val="both"/>
        <w:rPr>
          <w:sz w:val="26"/>
          <w:szCs w:val="26"/>
        </w:rPr>
      </w:pPr>
      <w:r w:rsidRPr="009F78F5">
        <w:rPr>
          <w:sz w:val="26"/>
          <w:szCs w:val="26"/>
        </w:rPr>
        <w:t>Эффективность находится на уровне предыдущего года.</w:t>
      </w:r>
    </w:p>
    <w:p w:rsidR="00E742BD" w:rsidRPr="009F78F5" w:rsidRDefault="00E742BD" w:rsidP="00CF1606">
      <w:pPr>
        <w:numPr>
          <w:ilvl w:val="0"/>
          <w:numId w:val="4"/>
        </w:numPr>
        <w:jc w:val="both"/>
        <w:rPr>
          <w:sz w:val="26"/>
          <w:szCs w:val="26"/>
        </w:rPr>
      </w:pPr>
      <w:r w:rsidRPr="009F78F5">
        <w:rPr>
          <w:sz w:val="26"/>
          <w:szCs w:val="26"/>
        </w:rPr>
        <w:t>Эффективность повысилась по сравнению с предыдущим годом.</w:t>
      </w:r>
    </w:p>
    <w:p w:rsidR="00E742BD" w:rsidRPr="009F78F5" w:rsidRDefault="00E742BD" w:rsidP="00CF1606">
      <w:pPr>
        <w:ind w:firstLine="720"/>
        <w:jc w:val="both"/>
        <w:rPr>
          <w:sz w:val="26"/>
          <w:szCs w:val="26"/>
        </w:rPr>
      </w:pPr>
      <w:r w:rsidRPr="009F78F5">
        <w:rPr>
          <w:sz w:val="26"/>
          <w:szCs w:val="26"/>
        </w:rPr>
        <w:t>Оценка эффективности реализации Программы осуществляется путем</w:t>
      </w:r>
      <w:r w:rsidR="00CF1606">
        <w:rPr>
          <w:sz w:val="26"/>
          <w:szCs w:val="26"/>
        </w:rPr>
        <w:t xml:space="preserve">    </w:t>
      </w:r>
      <w:r w:rsidRPr="009F78F5">
        <w:rPr>
          <w:sz w:val="26"/>
          <w:szCs w:val="26"/>
        </w:rPr>
        <w:t xml:space="preserve"> присвоения каждому индикатору соответствующего балла:</w:t>
      </w:r>
    </w:p>
    <w:p w:rsidR="00E742BD" w:rsidRPr="009F78F5" w:rsidRDefault="00E742BD" w:rsidP="00CF1606">
      <w:pPr>
        <w:numPr>
          <w:ilvl w:val="0"/>
          <w:numId w:val="2"/>
        </w:numPr>
        <w:jc w:val="both"/>
        <w:rPr>
          <w:sz w:val="26"/>
          <w:szCs w:val="26"/>
        </w:rPr>
      </w:pPr>
      <w:r w:rsidRPr="009F78F5">
        <w:rPr>
          <w:sz w:val="26"/>
          <w:szCs w:val="26"/>
        </w:rPr>
        <w:t>при выполнении запланированного целевого индикатора – 0 баллов;</w:t>
      </w:r>
    </w:p>
    <w:p w:rsidR="00E742BD" w:rsidRPr="009F78F5" w:rsidRDefault="00E742BD" w:rsidP="00CF1606">
      <w:pPr>
        <w:numPr>
          <w:ilvl w:val="0"/>
          <w:numId w:val="2"/>
        </w:numPr>
        <w:jc w:val="both"/>
        <w:rPr>
          <w:sz w:val="26"/>
          <w:szCs w:val="26"/>
        </w:rPr>
      </w:pPr>
      <w:r w:rsidRPr="009F78F5">
        <w:rPr>
          <w:sz w:val="26"/>
          <w:szCs w:val="26"/>
        </w:rPr>
        <w:t xml:space="preserve">при увеличении целевого индикатора – плюс 1 балл за каждую единицу </w:t>
      </w:r>
      <w:r w:rsidR="00CF1606">
        <w:rPr>
          <w:sz w:val="26"/>
          <w:szCs w:val="26"/>
        </w:rPr>
        <w:t xml:space="preserve">       </w:t>
      </w:r>
      <w:r w:rsidRPr="009F78F5">
        <w:rPr>
          <w:sz w:val="26"/>
          <w:szCs w:val="26"/>
        </w:rPr>
        <w:t>увеличения;</w:t>
      </w:r>
    </w:p>
    <w:p w:rsidR="00E742BD" w:rsidRPr="009F78F5" w:rsidRDefault="00E742BD" w:rsidP="00CF1606">
      <w:pPr>
        <w:numPr>
          <w:ilvl w:val="0"/>
          <w:numId w:val="2"/>
        </w:numPr>
        <w:jc w:val="both"/>
        <w:rPr>
          <w:sz w:val="26"/>
          <w:szCs w:val="26"/>
        </w:rPr>
      </w:pPr>
      <w:r w:rsidRPr="009F78F5">
        <w:rPr>
          <w:sz w:val="26"/>
          <w:szCs w:val="26"/>
        </w:rPr>
        <w:t xml:space="preserve">при снижении целевого индикатора – минус 1 балл за каждую единицу </w:t>
      </w:r>
      <w:r w:rsidR="00CF1606">
        <w:rPr>
          <w:sz w:val="26"/>
          <w:szCs w:val="26"/>
        </w:rPr>
        <w:t xml:space="preserve">       </w:t>
      </w:r>
      <w:r w:rsidRPr="009F78F5">
        <w:rPr>
          <w:sz w:val="26"/>
          <w:szCs w:val="26"/>
        </w:rPr>
        <w:t>снижения.</w:t>
      </w:r>
    </w:p>
    <w:p w:rsidR="00E742BD" w:rsidRPr="009F78F5" w:rsidRDefault="00E742BD" w:rsidP="00CF1606">
      <w:pPr>
        <w:jc w:val="both"/>
        <w:rPr>
          <w:sz w:val="26"/>
          <w:szCs w:val="26"/>
        </w:rPr>
      </w:pPr>
      <w:r w:rsidRPr="009F78F5">
        <w:rPr>
          <w:sz w:val="26"/>
          <w:szCs w:val="26"/>
        </w:rPr>
        <w:t>Оценка целевого инди</w:t>
      </w:r>
      <w:r w:rsidR="008C2D97" w:rsidRPr="009F78F5">
        <w:rPr>
          <w:sz w:val="26"/>
          <w:szCs w:val="26"/>
        </w:rPr>
        <w:t>катора определяется на основании</w:t>
      </w:r>
      <w:r w:rsidRPr="009F78F5">
        <w:rPr>
          <w:sz w:val="26"/>
          <w:szCs w:val="26"/>
        </w:rPr>
        <w:t xml:space="preserve"> следующей формы:</w:t>
      </w:r>
    </w:p>
    <w:p w:rsidR="00E742BD" w:rsidRPr="009F78F5" w:rsidRDefault="00E742BD" w:rsidP="00CF160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E742BD" w:rsidRPr="009F78F5">
        <w:trPr>
          <w:cantSplit/>
        </w:trPr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  <w:r w:rsidRPr="009F78F5">
              <w:rPr>
                <w:sz w:val="26"/>
                <w:szCs w:val="26"/>
              </w:rPr>
              <w:t>Вывод об эффективности целевой программы</w:t>
            </w:r>
          </w:p>
        </w:tc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  <w:r w:rsidRPr="009F78F5">
              <w:rPr>
                <w:sz w:val="26"/>
                <w:szCs w:val="26"/>
              </w:rPr>
              <w:t>Итоговая (сводная) оценка</w:t>
            </w:r>
          </w:p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  <w:r w:rsidRPr="009F78F5">
              <w:rPr>
                <w:sz w:val="26"/>
                <w:szCs w:val="26"/>
              </w:rPr>
              <w:t>баллов</w:t>
            </w:r>
          </w:p>
        </w:tc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  <w:r w:rsidRPr="009F78F5">
              <w:rPr>
                <w:sz w:val="26"/>
                <w:szCs w:val="26"/>
              </w:rPr>
              <w:t xml:space="preserve">Предложения по </w:t>
            </w:r>
            <w:r w:rsidR="00CF1606">
              <w:rPr>
                <w:sz w:val="26"/>
                <w:szCs w:val="26"/>
              </w:rPr>
              <w:t xml:space="preserve">        </w:t>
            </w:r>
            <w:r w:rsidRPr="009F78F5">
              <w:rPr>
                <w:sz w:val="26"/>
                <w:szCs w:val="26"/>
              </w:rPr>
              <w:t>дальнейшей реализации целевой программы</w:t>
            </w:r>
          </w:p>
        </w:tc>
      </w:tr>
      <w:tr w:rsidR="00E742BD" w:rsidRPr="009F78F5">
        <w:trPr>
          <w:cantSplit/>
        </w:trPr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  <w:r w:rsidRPr="009F78F5">
              <w:rPr>
                <w:sz w:val="26"/>
                <w:szCs w:val="26"/>
              </w:rPr>
              <w:t xml:space="preserve">Эффективность возросла </w:t>
            </w:r>
          </w:p>
        </w:tc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  <w:r w:rsidRPr="009F78F5">
              <w:rPr>
                <w:sz w:val="26"/>
                <w:szCs w:val="26"/>
              </w:rPr>
              <w:t>Положительное значение</w:t>
            </w:r>
          </w:p>
        </w:tc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</w:p>
        </w:tc>
      </w:tr>
      <w:tr w:rsidR="00E742BD" w:rsidRPr="009F78F5">
        <w:trPr>
          <w:cantSplit/>
        </w:trPr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  <w:r w:rsidRPr="009F78F5">
              <w:rPr>
                <w:sz w:val="26"/>
                <w:szCs w:val="26"/>
              </w:rPr>
              <w:t>Эффективность на план</w:t>
            </w:r>
            <w:r w:rsidRPr="009F78F5">
              <w:rPr>
                <w:sz w:val="26"/>
                <w:szCs w:val="26"/>
              </w:rPr>
              <w:t>о</w:t>
            </w:r>
            <w:r w:rsidRPr="009F78F5">
              <w:rPr>
                <w:sz w:val="26"/>
                <w:szCs w:val="26"/>
              </w:rPr>
              <w:t>вом уровне</w:t>
            </w:r>
          </w:p>
        </w:tc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  <w:r w:rsidRPr="009F78F5">
              <w:rPr>
                <w:sz w:val="26"/>
                <w:szCs w:val="26"/>
              </w:rPr>
              <w:t>0</w:t>
            </w:r>
          </w:p>
        </w:tc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</w:p>
        </w:tc>
      </w:tr>
      <w:tr w:rsidR="00E742BD" w:rsidRPr="009F78F5">
        <w:trPr>
          <w:cantSplit/>
        </w:trPr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  <w:r w:rsidRPr="009F78F5">
              <w:rPr>
                <w:sz w:val="26"/>
                <w:szCs w:val="26"/>
              </w:rPr>
              <w:t>Эффективность снизилась</w:t>
            </w:r>
          </w:p>
        </w:tc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  <w:r w:rsidRPr="009F78F5">
              <w:rPr>
                <w:sz w:val="26"/>
                <w:szCs w:val="26"/>
              </w:rPr>
              <w:t>Отрицательное значение</w:t>
            </w:r>
          </w:p>
        </w:tc>
        <w:tc>
          <w:tcPr>
            <w:tcW w:w="3190" w:type="dxa"/>
            <w:vAlign w:val="center"/>
          </w:tcPr>
          <w:p w:rsidR="00E742BD" w:rsidRPr="009F78F5" w:rsidRDefault="00E742BD" w:rsidP="00CF1606">
            <w:pPr>
              <w:jc w:val="both"/>
              <w:rPr>
                <w:sz w:val="26"/>
                <w:szCs w:val="26"/>
              </w:rPr>
            </w:pPr>
          </w:p>
        </w:tc>
      </w:tr>
    </w:tbl>
    <w:p w:rsidR="00E87D50" w:rsidRPr="009F78F5" w:rsidRDefault="00E87D50" w:rsidP="00A9701E">
      <w:pPr>
        <w:rPr>
          <w:sz w:val="26"/>
          <w:szCs w:val="26"/>
        </w:rPr>
      </w:pPr>
    </w:p>
    <w:p w:rsidR="00E87D50" w:rsidRDefault="00E87D50" w:rsidP="00E87D50"/>
    <w:p w:rsidR="001A4B45" w:rsidRDefault="001A4B45" w:rsidP="00E87D50"/>
    <w:p w:rsidR="001A4B45" w:rsidRDefault="001A4B45" w:rsidP="00E87D50"/>
    <w:p w:rsidR="001A4B45" w:rsidRDefault="001A4B45" w:rsidP="00E87D50"/>
    <w:p w:rsidR="001A4B45" w:rsidRDefault="001A4B45" w:rsidP="00E87D50"/>
    <w:p w:rsidR="001A4B45" w:rsidRDefault="001A4B45" w:rsidP="00E87D50"/>
    <w:p w:rsidR="001A4B45" w:rsidRDefault="001A4B45" w:rsidP="00E87D50"/>
    <w:p w:rsidR="001A4B45" w:rsidRDefault="001A4B45" w:rsidP="00E87D50"/>
    <w:p w:rsidR="001A4B45" w:rsidRDefault="001A4B45" w:rsidP="00E87D50"/>
    <w:p w:rsidR="001A4B45" w:rsidRDefault="001A4B45" w:rsidP="00E87D50"/>
    <w:p w:rsidR="001A4B45" w:rsidRDefault="001A4B45" w:rsidP="00E87D50"/>
    <w:p w:rsidR="00E87D50" w:rsidRPr="000B351B" w:rsidRDefault="00E87D50" w:rsidP="00E87D50">
      <w:pPr>
        <w:rPr>
          <w:lang w:val="en-US"/>
        </w:rPr>
      </w:pPr>
    </w:p>
    <w:p w:rsidR="005A33CE" w:rsidRDefault="005A33CE" w:rsidP="00E87D50">
      <w:pPr>
        <w:rPr>
          <w:lang w:val="en-US"/>
        </w:rPr>
      </w:pPr>
    </w:p>
    <w:p w:rsidR="005A33CE" w:rsidRDefault="005A33CE" w:rsidP="005A33CE">
      <w:pPr>
        <w:rPr>
          <w:color w:val="000000"/>
          <w:sz w:val="28"/>
          <w:szCs w:val="28"/>
          <w:lang w:val="en-US"/>
        </w:rPr>
      </w:pPr>
    </w:p>
    <w:p w:rsidR="005A33CE" w:rsidRPr="008D18D4" w:rsidRDefault="005A33CE" w:rsidP="008D18D4">
      <w:pPr>
        <w:tabs>
          <w:tab w:val="left" w:pos="1005"/>
        </w:tabs>
        <w:rPr>
          <w:color w:val="000000"/>
          <w:sz w:val="28"/>
          <w:szCs w:val="28"/>
        </w:rPr>
      </w:pPr>
    </w:p>
    <w:p w:rsidR="005A33CE" w:rsidRDefault="005A33CE" w:rsidP="005A3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5A33CE" w:rsidRDefault="005A33CE" w:rsidP="005A33CE">
      <w:pPr>
        <w:rPr>
          <w:color w:val="000000"/>
          <w:sz w:val="28"/>
          <w:szCs w:val="28"/>
        </w:rPr>
      </w:pPr>
    </w:p>
    <w:p w:rsidR="005A33CE" w:rsidRPr="008639F6" w:rsidRDefault="0070573E" w:rsidP="008639F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Заместитель </w:t>
      </w:r>
      <w:r w:rsidR="005A33CE" w:rsidRPr="008639F6">
        <w:rPr>
          <w:sz w:val="28"/>
          <w:szCs w:val="28"/>
        </w:rPr>
        <w:t xml:space="preserve"> главы Администрации   </w:t>
      </w:r>
    </w:p>
    <w:p w:rsidR="005A33CE" w:rsidRDefault="005A33CE" w:rsidP="005A3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_______________ М.А. Поройская</w:t>
      </w:r>
    </w:p>
    <w:p w:rsidR="005A33CE" w:rsidRDefault="005A33CE" w:rsidP="005A3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       _______________</w:t>
      </w:r>
    </w:p>
    <w:p w:rsidR="0069376D" w:rsidRDefault="0069376D" w:rsidP="005A33CE">
      <w:pPr>
        <w:rPr>
          <w:sz w:val="28"/>
          <w:szCs w:val="28"/>
        </w:rPr>
      </w:pPr>
    </w:p>
    <w:p w:rsidR="0069376D" w:rsidRDefault="0070573E" w:rsidP="006937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376D" w:rsidRPr="0069376D">
        <w:rPr>
          <w:sz w:val="28"/>
          <w:szCs w:val="28"/>
        </w:rPr>
        <w:t xml:space="preserve"> Ведущий специалист ( юрист)</w:t>
      </w:r>
    </w:p>
    <w:p w:rsidR="008639F6" w:rsidRPr="0069376D" w:rsidRDefault="008639F6" w:rsidP="0069376D">
      <w:pPr>
        <w:rPr>
          <w:sz w:val="28"/>
          <w:szCs w:val="28"/>
        </w:rPr>
      </w:pPr>
      <w:r>
        <w:rPr>
          <w:sz w:val="28"/>
          <w:szCs w:val="28"/>
        </w:rPr>
        <w:t>Подпись _______________</w:t>
      </w:r>
    </w:p>
    <w:p w:rsidR="008D18D4" w:rsidRDefault="008639F6" w:rsidP="008D18D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Дата        </w:t>
      </w:r>
      <w:r w:rsidR="0069376D" w:rsidRPr="0069376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</w:p>
    <w:p w:rsidR="008D18D4" w:rsidRDefault="008D18D4" w:rsidP="008D18D4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9F6" w:rsidRPr="008D18D4" w:rsidRDefault="008D18D4" w:rsidP="008D18D4">
      <w:pPr>
        <w:ind w:left="360"/>
        <w:rPr>
          <w:sz w:val="28"/>
          <w:szCs w:val="28"/>
        </w:rPr>
      </w:pPr>
      <w:r w:rsidRPr="008D18D4">
        <w:rPr>
          <w:sz w:val="28"/>
          <w:szCs w:val="28"/>
        </w:rPr>
        <w:t>Руководитель финансового сектора администрации</w:t>
      </w:r>
      <w:r w:rsidR="008639F6" w:rsidRPr="008D18D4">
        <w:rPr>
          <w:sz w:val="28"/>
          <w:szCs w:val="28"/>
        </w:rPr>
        <w:t xml:space="preserve"> </w:t>
      </w:r>
      <w:r w:rsidR="0069376D" w:rsidRPr="008D18D4">
        <w:rPr>
          <w:sz w:val="28"/>
          <w:szCs w:val="28"/>
        </w:rPr>
        <w:t xml:space="preserve">    </w:t>
      </w:r>
    </w:p>
    <w:p w:rsidR="008D18D4" w:rsidRPr="0069376D" w:rsidRDefault="008D18D4" w:rsidP="008D18D4">
      <w:pPr>
        <w:rPr>
          <w:sz w:val="28"/>
          <w:szCs w:val="28"/>
        </w:rPr>
      </w:pPr>
      <w:r>
        <w:rPr>
          <w:sz w:val="28"/>
          <w:szCs w:val="28"/>
        </w:rPr>
        <w:t>Подпись _______________В.Б.Подъячева</w:t>
      </w:r>
    </w:p>
    <w:p w:rsidR="008D18D4" w:rsidRDefault="008D18D4" w:rsidP="008D18D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Дата        </w:t>
      </w:r>
      <w:r w:rsidRPr="0069376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</w:p>
    <w:p w:rsidR="008639F6" w:rsidRDefault="008639F6" w:rsidP="00863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9376D" w:rsidRPr="0069376D">
        <w:rPr>
          <w:sz w:val="28"/>
          <w:szCs w:val="28"/>
        </w:rPr>
        <w:t xml:space="preserve">  </w:t>
      </w:r>
    </w:p>
    <w:p w:rsidR="005A33CE" w:rsidRPr="008D18D4" w:rsidRDefault="008639F6" w:rsidP="008D18D4">
      <w:pPr>
        <w:ind w:left="360"/>
        <w:rPr>
          <w:sz w:val="28"/>
          <w:szCs w:val="28"/>
        </w:rPr>
      </w:pPr>
      <w:r w:rsidRPr="008D18D4">
        <w:rPr>
          <w:sz w:val="28"/>
          <w:szCs w:val="28"/>
        </w:rPr>
        <w:t>Главный</w:t>
      </w:r>
      <w:r w:rsidR="0069376D" w:rsidRPr="008D18D4">
        <w:rPr>
          <w:sz w:val="28"/>
          <w:szCs w:val="28"/>
        </w:rPr>
        <w:t xml:space="preserve"> бухгалтер Администрации</w:t>
      </w:r>
    </w:p>
    <w:p w:rsidR="0069376D" w:rsidRDefault="0069376D" w:rsidP="006937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_______________ Н.Н.Поваренкова</w:t>
      </w:r>
    </w:p>
    <w:p w:rsidR="0069376D" w:rsidRDefault="0069376D" w:rsidP="006937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       _______________</w:t>
      </w:r>
    </w:p>
    <w:p w:rsidR="008639F6" w:rsidRDefault="008639F6" w:rsidP="0069376D">
      <w:pPr>
        <w:rPr>
          <w:sz w:val="28"/>
          <w:szCs w:val="28"/>
        </w:rPr>
      </w:pPr>
    </w:p>
    <w:p w:rsidR="008D18D4" w:rsidRDefault="008D18D4" w:rsidP="008639F6">
      <w:pPr>
        <w:rPr>
          <w:sz w:val="28"/>
          <w:szCs w:val="28"/>
        </w:rPr>
      </w:pPr>
    </w:p>
    <w:p w:rsidR="008D18D4" w:rsidRDefault="008D18D4" w:rsidP="008639F6">
      <w:pPr>
        <w:rPr>
          <w:sz w:val="28"/>
          <w:szCs w:val="28"/>
        </w:rPr>
      </w:pPr>
    </w:p>
    <w:p w:rsidR="008639F6" w:rsidRDefault="008D18D4" w:rsidP="008639F6">
      <w:pPr>
        <w:rPr>
          <w:sz w:val="28"/>
          <w:szCs w:val="28"/>
        </w:rPr>
      </w:pPr>
      <w:r>
        <w:rPr>
          <w:sz w:val="28"/>
          <w:szCs w:val="28"/>
        </w:rPr>
        <w:t>Доведено:</w:t>
      </w:r>
    </w:p>
    <w:p w:rsidR="008D18D4" w:rsidRPr="008639F6" w:rsidRDefault="008D18D4" w:rsidP="008639F6">
      <w:pPr>
        <w:rPr>
          <w:sz w:val="28"/>
          <w:szCs w:val="28"/>
        </w:rPr>
      </w:pPr>
    </w:p>
    <w:p w:rsidR="008D18D4" w:rsidRPr="008639F6" w:rsidRDefault="0070573E" w:rsidP="008D18D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Заместитель </w:t>
      </w:r>
      <w:r w:rsidR="008D18D4" w:rsidRPr="008639F6">
        <w:rPr>
          <w:sz w:val="28"/>
          <w:szCs w:val="28"/>
        </w:rPr>
        <w:t xml:space="preserve"> главы Администрации   </w:t>
      </w:r>
    </w:p>
    <w:p w:rsidR="008D18D4" w:rsidRDefault="008D18D4" w:rsidP="008D18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_______________ М.А. Поройская</w:t>
      </w:r>
    </w:p>
    <w:p w:rsidR="008D18D4" w:rsidRDefault="008D18D4" w:rsidP="008D18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       _______________</w:t>
      </w:r>
    </w:p>
    <w:p w:rsidR="008D18D4" w:rsidRDefault="008D18D4" w:rsidP="008D18D4">
      <w:pPr>
        <w:rPr>
          <w:sz w:val="28"/>
          <w:szCs w:val="28"/>
        </w:rPr>
      </w:pPr>
    </w:p>
    <w:p w:rsidR="008D18D4" w:rsidRDefault="008D18D4" w:rsidP="008D18D4">
      <w:pPr>
        <w:rPr>
          <w:sz w:val="28"/>
          <w:szCs w:val="28"/>
        </w:rPr>
      </w:pPr>
    </w:p>
    <w:p w:rsidR="008D18D4" w:rsidRPr="008D18D4" w:rsidRDefault="008D18D4" w:rsidP="008D18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7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D18D4">
        <w:rPr>
          <w:sz w:val="28"/>
          <w:szCs w:val="28"/>
        </w:rPr>
        <w:t xml:space="preserve">Руководитель финансового сектора администрации     </w:t>
      </w:r>
    </w:p>
    <w:p w:rsidR="008D18D4" w:rsidRPr="0069376D" w:rsidRDefault="008D18D4" w:rsidP="008D18D4">
      <w:pPr>
        <w:rPr>
          <w:sz w:val="28"/>
          <w:szCs w:val="28"/>
        </w:rPr>
      </w:pPr>
      <w:r>
        <w:rPr>
          <w:sz w:val="28"/>
          <w:szCs w:val="28"/>
        </w:rPr>
        <w:t>Подпись _______________В.Б.Подъячева</w:t>
      </w:r>
    </w:p>
    <w:p w:rsidR="008D18D4" w:rsidRDefault="008D18D4" w:rsidP="008D18D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Дата        </w:t>
      </w:r>
      <w:r w:rsidRPr="0069376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</w:p>
    <w:p w:rsidR="008D18D4" w:rsidRDefault="008D18D4" w:rsidP="008D18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9376D">
        <w:rPr>
          <w:sz w:val="28"/>
          <w:szCs w:val="28"/>
        </w:rPr>
        <w:t xml:space="preserve">  </w:t>
      </w:r>
    </w:p>
    <w:p w:rsidR="008D18D4" w:rsidRPr="008639F6" w:rsidRDefault="008D18D4" w:rsidP="0070573E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73E">
        <w:rPr>
          <w:sz w:val="28"/>
          <w:szCs w:val="28"/>
        </w:rPr>
        <w:t xml:space="preserve">      </w:t>
      </w:r>
      <w:r w:rsidRPr="008639F6">
        <w:rPr>
          <w:sz w:val="28"/>
          <w:szCs w:val="28"/>
        </w:rPr>
        <w:t>Главный бухгалтер Администрации</w:t>
      </w:r>
    </w:p>
    <w:p w:rsidR="008D18D4" w:rsidRDefault="008D18D4" w:rsidP="008D18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_______________ Н.Н.Поваренкова</w:t>
      </w:r>
    </w:p>
    <w:p w:rsidR="008D18D4" w:rsidRDefault="008D18D4" w:rsidP="008D18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       _______________</w:t>
      </w:r>
    </w:p>
    <w:p w:rsidR="008639F6" w:rsidRPr="008639F6" w:rsidRDefault="008639F6" w:rsidP="008639F6">
      <w:pPr>
        <w:rPr>
          <w:sz w:val="28"/>
          <w:szCs w:val="28"/>
        </w:rPr>
      </w:pPr>
    </w:p>
    <w:p w:rsidR="008639F6" w:rsidRPr="008639F6" w:rsidRDefault="008639F6" w:rsidP="008639F6">
      <w:pPr>
        <w:rPr>
          <w:sz w:val="28"/>
          <w:szCs w:val="28"/>
        </w:rPr>
      </w:pPr>
    </w:p>
    <w:p w:rsidR="008639F6" w:rsidRPr="008639F6" w:rsidRDefault="008639F6" w:rsidP="008639F6">
      <w:pPr>
        <w:rPr>
          <w:sz w:val="28"/>
          <w:szCs w:val="28"/>
        </w:rPr>
      </w:pPr>
    </w:p>
    <w:p w:rsidR="008639F6" w:rsidRPr="008639F6" w:rsidRDefault="008639F6" w:rsidP="008639F6">
      <w:pPr>
        <w:rPr>
          <w:sz w:val="28"/>
          <w:szCs w:val="28"/>
        </w:rPr>
      </w:pPr>
    </w:p>
    <w:p w:rsidR="008639F6" w:rsidRPr="008639F6" w:rsidRDefault="008639F6" w:rsidP="008639F6">
      <w:pPr>
        <w:rPr>
          <w:sz w:val="28"/>
          <w:szCs w:val="28"/>
        </w:rPr>
      </w:pPr>
    </w:p>
    <w:p w:rsidR="008639F6" w:rsidRPr="008639F6" w:rsidRDefault="008639F6" w:rsidP="008639F6">
      <w:pPr>
        <w:rPr>
          <w:sz w:val="28"/>
          <w:szCs w:val="28"/>
        </w:rPr>
      </w:pPr>
    </w:p>
    <w:p w:rsidR="008639F6" w:rsidRPr="008639F6" w:rsidRDefault="008639F6" w:rsidP="008639F6">
      <w:pPr>
        <w:rPr>
          <w:sz w:val="28"/>
          <w:szCs w:val="28"/>
        </w:rPr>
      </w:pPr>
    </w:p>
    <w:p w:rsidR="008639F6" w:rsidRPr="008639F6" w:rsidRDefault="008639F6" w:rsidP="008639F6">
      <w:pPr>
        <w:rPr>
          <w:sz w:val="28"/>
          <w:szCs w:val="28"/>
        </w:rPr>
      </w:pPr>
    </w:p>
    <w:p w:rsidR="008639F6" w:rsidRPr="008639F6" w:rsidRDefault="008639F6" w:rsidP="008639F6">
      <w:pPr>
        <w:rPr>
          <w:sz w:val="28"/>
          <w:szCs w:val="28"/>
        </w:rPr>
      </w:pPr>
    </w:p>
    <w:p w:rsidR="008639F6" w:rsidRPr="008639F6" w:rsidRDefault="008639F6" w:rsidP="008639F6">
      <w:pPr>
        <w:rPr>
          <w:sz w:val="28"/>
          <w:szCs w:val="28"/>
        </w:rPr>
      </w:pPr>
    </w:p>
    <w:p w:rsidR="008639F6" w:rsidRDefault="008639F6" w:rsidP="008639F6"/>
    <w:p w:rsidR="008639F6" w:rsidRDefault="008639F6" w:rsidP="008639F6"/>
    <w:p w:rsidR="008639F6" w:rsidRDefault="008639F6" w:rsidP="008639F6">
      <w:r>
        <w:t>исп. Карханов В.А.</w:t>
      </w:r>
    </w:p>
    <w:p w:rsidR="008639F6" w:rsidRPr="008639F6" w:rsidRDefault="008639F6" w:rsidP="008639F6">
      <w:r>
        <w:t xml:space="preserve">  т. 94-05-68</w:t>
      </w:r>
    </w:p>
    <w:p w:rsidR="0069376D" w:rsidRPr="008639F6" w:rsidRDefault="0069376D" w:rsidP="008639F6">
      <w:pPr>
        <w:rPr>
          <w:sz w:val="28"/>
          <w:szCs w:val="28"/>
        </w:rPr>
      </w:pPr>
    </w:p>
    <w:sectPr w:rsidR="0069376D" w:rsidRPr="008639F6" w:rsidSect="006B0230">
      <w:pgSz w:w="11906" w:h="16838"/>
      <w:pgMar w:top="28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2F" w:rsidRDefault="00D2692F" w:rsidP="001554FA">
      <w:r>
        <w:separator/>
      </w:r>
    </w:p>
  </w:endnote>
  <w:endnote w:type="continuationSeparator" w:id="0">
    <w:p w:rsidR="00D2692F" w:rsidRDefault="00D2692F" w:rsidP="0015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2F" w:rsidRDefault="00D2692F" w:rsidP="001554FA">
      <w:r>
        <w:separator/>
      </w:r>
    </w:p>
  </w:footnote>
  <w:footnote w:type="continuationSeparator" w:id="0">
    <w:p w:rsidR="00D2692F" w:rsidRDefault="00D2692F" w:rsidP="00155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1B6"/>
    <w:multiLevelType w:val="multilevel"/>
    <w:tmpl w:val="A830C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3799"/>
    <w:multiLevelType w:val="hybridMultilevel"/>
    <w:tmpl w:val="F03E0D0C"/>
    <w:lvl w:ilvl="0" w:tplc="022A6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FF6C69"/>
    <w:multiLevelType w:val="hybridMultilevel"/>
    <w:tmpl w:val="98EAF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72436"/>
    <w:multiLevelType w:val="hybridMultilevel"/>
    <w:tmpl w:val="273C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B606C"/>
    <w:multiLevelType w:val="hybridMultilevel"/>
    <w:tmpl w:val="DE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92655"/>
    <w:multiLevelType w:val="hybridMultilevel"/>
    <w:tmpl w:val="C25274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BF4"/>
    <w:rsid w:val="00006189"/>
    <w:rsid w:val="0001693E"/>
    <w:rsid w:val="0002550A"/>
    <w:rsid w:val="000757F1"/>
    <w:rsid w:val="000A62AE"/>
    <w:rsid w:val="000B351B"/>
    <w:rsid w:val="000C1A68"/>
    <w:rsid w:val="000F0993"/>
    <w:rsid w:val="000F2053"/>
    <w:rsid w:val="001003F2"/>
    <w:rsid w:val="00113A21"/>
    <w:rsid w:val="0013232B"/>
    <w:rsid w:val="00141F51"/>
    <w:rsid w:val="001506E7"/>
    <w:rsid w:val="001554FA"/>
    <w:rsid w:val="001620D6"/>
    <w:rsid w:val="00165F71"/>
    <w:rsid w:val="001A4B45"/>
    <w:rsid w:val="00220AA1"/>
    <w:rsid w:val="00221394"/>
    <w:rsid w:val="00294807"/>
    <w:rsid w:val="002A3B52"/>
    <w:rsid w:val="002F6C66"/>
    <w:rsid w:val="0032400B"/>
    <w:rsid w:val="00331C65"/>
    <w:rsid w:val="0033360C"/>
    <w:rsid w:val="00342060"/>
    <w:rsid w:val="00365BBA"/>
    <w:rsid w:val="00404916"/>
    <w:rsid w:val="00450B73"/>
    <w:rsid w:val="00465614"/>
    <w:rsid w:val="004C3CC6"/>
    <w:rsid w:val="004C7660"/>
    <w:rsid w:val="004F0C24"/>
    <w:rsid w:val="004F56BB"/>
    <w:rsid w:val="0051601E"/>
    <w:rsid w:val="00520F60"/>
    <w:rsid w:val="005264D4"/>
    <w:rsid w:val="00531104"/>
    <w:rsid w:val="00543935"/>
    <w:rsid w:val="0055141E"/>
    <w:rsid w:val="00556626"/>
    <w:rsid w:val="00572092"/>
    <w:rsid w:val="005926DA"/>
    <w:rsid w:val="005955FC"/>
    <w:rsid w:val="0059799D"/>
    <w:rsid w:val="005A33CE"/>
    <w:rsid w:val="005C11E7"/>
    <w:rsid w:val="005D2F30"/>
    <w:rsid w:val="005E2058"/>
    <w:rsid w:val="005F023D"/>
    <w:rsid w:val="00612F60"/>
    <w:rsid w:val="00642224"/>
    <w:rsid w:val="00665587"/>
    <w:rsid w:val="0069376D"/>
    <w:rsid w:val="006B0230"/>
    <w:rsid w:val="006D0070"/>
    <w:rsid w:val="006E3BD7"/>
    <w:rsid w:val="007013AB"/>
    <w:rsid w:val="00701CB2"/>
    <w:rsid w:val="00703010"/>
    <w:rsid w:val="0070573E"/>
    <w:rsid w:val="00716227"/>
    <w:rsid w:val="00725A40"/>
    <w:rsid w:val="007501D0"/>
    <w:rsid w:val="00791B2E"/>
    <w:rsid w:val="0083684D"/>
    <w:rsid w:val="00852EE3"/>
    <w:rsid w:val="008639F6"/>
    <w:rsid w:val="00864F0A"/>
    <w:rsid w:val="00881EB0"/>
    <w:rsid w:val="008B01A0"/>
    <w:rsid w:val="008B51EB"/>
    <w:rsid w:val="008C2D97"/>
    <w:rsid w:val="008C6A81"/>
    <w:rsid w:val="008D18D4"/>
    <w:rsid w:val="0095483A"/>
    <w:rsid w:val="009578C9"/>
    <w:rsid w:val="00982C9A"/>
    <w:rsid w:val="00986C24"/>
    <w:rsid w:val="009A0682"/>
    <w:rsid w:val="009A618B"/>
    <w:rsid w:val="009E12CA"/>
    <w:rsid w:val="009E3D62"/>
    <w:rsid w:val="009F78F5"/>
    <w:rsid w:val="00A3648D"/>
    <w:rsid w:val="00A5382E"/>
    <w:rsid w:val="00A57EAA"/>
    <w:rsid w:val="00A63B3F"/>
    <w:rsid w:val="00A65EBA"/>
    <w:rsid w:val="00A83CF5"/>
    <w:rsid w:val="00A9701E"/>
    <w:rsid w:val="00AB1A92"/>
    <w:rsid w:val="00B01846"/>
    <w:rsid w:val="00B02BBE"/>
    <w:rsid w:val="00B054B5"/>
    <w:rsid w:val="00B3611C"/>
    <w:rsid w:val="00B46ADF"/>
    <w:rsid w:val="00B70E2E"/>
    <w:rsid w:val="00B77BE0"/>
    <w:rsid w:val="00B803EA"/>
    <w:rsid w:val="00C01D2C"/>
    <w:rsid w:val="00C03674"/>
    <w:rsid w:val="00C03836"/>
    <w:rsid w:val="00C23190"/>
    <w:rsid w:val="00C614AF"/>
    <w:rsid w:val="00C75315"/>
    <w:rsid w:val="00C8152F"/>
    <w:rsid w:val="00CB4482"/>
    <w:rsid w:val="00CC1FDC"/>
    <w:rsid w:val="00CC3E61"/>
    <w:rsid w:val="00CC4F1B"/>
    <w:rsid w:val="00CE328C"/>
    <w:rsid w:val="00CF1606"/>
    <w:rsid w:val="00D223B9"/>
    <w:rsid w:val="00D2692F"/>
    <w:rsid w:val="00D566A3"/>
    <w:rsid w:val="00D82FF8"/>
    <w:rsid w:val="00D87474"/>
    <w:rsid w:val="00DA4203"/>
    <w:rsid w:val="00DA5BF4"/>
    <w:rsid w:val="00DB13CE"/>
    <w:rsid w:val="00DC1ACD"/>
    <w:rsid w:val="00DF1D2A"/>
    <w:rsid w:val="00DF3434"/>
    <w:rsid w:val="00DF7561"/>
    <w:rsid w:val="00E20F83"/>
    <w:rsid w:val="00E30DC7"/>
    <w:rsid w:val="00E37E93"/>
    <w:rsid w:val="00E528C9"/>
    <w:rsid w:val="00E72E99"/>
    <w:rsid w:val="00E742BD"/>
    <w:rsid w:val="00E74B0C"/>
    <w:rsid w:val="00E77932"/>
    <w:rsid w:val="00E87D50"/>
    <w:rsid w:val="00EA2335"/>
    <w:rsid w:val="00EC6CCD"/>
    <w:rsid w:val="00ED0778"/>
    <w:rsid w:val="00ED167D"/>
    <w:rsid w:val="00ED7431"/>
    <w:rsid w:val="00EF118F"/>
    <w:rsid w:val="00EF3CD1"/>
    <w:rsid w:val="00F02562"/>
    <w:rsid w:val="00F203F7"/>
    <w:rsid w:val="00F20C81"/>
    <w:rsid w:val="00F63BC5"/>
    <w:rsid w:val="00F72186"/>
    <w:rsid w:val="00F87783"/>
    <w:rsid w:val="00F96189"/>
    <w:rsid w:val="00FF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84D"/>
    <w:rPr>
      <w:sz w:val="24"/>
      <w:szCs w:val="24"/>
    </w:rPr>
  </w:style>
  <w:style w:type="paragraph" w:styleId="2">
    <w:name w:val="heading 2"/>
    <w:basedOn w:val="a"/>
    <w:next w:val="a"/>
    <w:qFormat/>
    <w:rsid w:val="00E742B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E742BD"/>
    <w:pPr>
      <w:ind w:left="6237"/>
    </w:pPr>
    <w:rPr>
      <w:szCs w:val="20"/>
    </w:rPr>
  </w:style>
  <w:style w:type="table" w:styleId="a3">
    <w:name w:val="Table Grid"/>
    <w:basedOn w:val="a1"/>
    <w:rsid w:val="0070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554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554FA"/>
    <w:rPr>
      <w:sz w:val="24"/>
      <w:szCs w:val="24"/>
    </w:rPr>
  </w:style>
  <w:style w:type="paragraph" w:styleId="a6">
    <w:name w:val="footer"/>
    <w:basedOn w:val="a"/>
    <w:link w:val="a7"/>
    <w:rsid w:val="001554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554FA"/>
    <w:rPr>
      <w:sz w:val="24"/>
      <w:szCs w:val="24"/>
    </w:rPr>
  </w:style>
  <w:style w:type="paragraph" w:styleId="a8">
    <w:name w:val="List Paragraph"/>
    <w:basedOn w:val="a"/>
    <w:uiPriority w:val="34"/>
    <w:qFormat/>
    <w:rsid w:val="00D223B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B1A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62B7-723E-4917-9E0E-81BECCB4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Home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Администратор</dc:creator>
  <cp:keywords/>
  <dc:description/>
  <cp:lastModifiedBy>Владелец</cp:lastModifiedBy>
  <cp:revision>35</cp:revision>
  <cp:lastPrinted>2014-02-05T10:48:00Z</cp:lastPrinted>
  <dcterms:created xsi:type="dcterms:W3CDTF">2013-11-01T07:31:00Z</dcterms:created>
  <dcterms:modified xsi:type="dcterms:W3CDTF">2014-06-06T13:51:00Z</dcterms:modified>
</cp:coreProperties>
</file>